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EB61"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045DA529" w14:textId="77777777" w:rsidR="00CD20E8" w:rsidRPr="00CD20E8" w:rsidRDefault="00CD20E8" w:rsidP="000E3C9C">
      <w:pPr>
        <w:pStyle w:val="Times"/>
        <w:ind w:left="0" w:firstLine="0"/>
        <w:jc w:val="both"/>
        <w:rPr>
          <w:rFonts w:ascii="Arial" w:hAnsi="Arial" w:cs="Arial"/>
        </w:rPr>
      </w:pPr>
    </w:p>
    <w:p w14:paraId="1795BCDC" w14:textId="0555B6BF" w:rsidR="000E3C9C" w:rsidRPr="00CD20E8" w:rsidRDefault="007718ED" w:rsidP="00CD20E8">
      <w:pPr>
        <w:pStyle w:val="Times"/>
        <w:ind w:left="0" w:firstLine="0"/>
        <w:jc w:val="center"/>
        <w:rPr>
          <w:rFonts w:ascii="Arial" w:hAnsi="Arial" w:cs="Arial"/>
          <w:b/>
          <w:i/>
        </w:rPr>
      </w:pPr>
      <w:r>
        <w:rPr>
          <w:rFonts w:ascii="Arial" w:hAnsi="Arial" w:cs="Arial"/>
          <w:b/>
          <w:i/>
        </w:rPr>
        <w:t xml:space="preserve">Islands of </w:t>
      </w:r>
      <w:r w:rsidR="00EB2CF9">
        <w:rPr>
          <w:rFonts w:ascii="Arial" w:hAnsi="Arial" w:cs="Arial"/>
          <w:b/>
          <w:i/>
        </w:rPr>
        <w:t>Bermuda</w:t>
      </w:r>
      <w:r>
        <w:rPr>
          <w:rFonts w:ascii="Arial" w:hAnsi="Arial" w:cs="Arial"/>
          <w:b/>
          <w:i/>
        </w:rPr>
        <w:t>, British Overseas Territory</w:t>
      </w:r>
    </w:p>
    <w:p w14:paraId="667B08C7" w14:textId="77777777" w:rsidR="00CD20E8" w:rsidRPr="00CD20E8" w:rsidRDefault="00CD20E8" w:rsidP="000E3C9C">
      <w:pPr>
        <w:pStyle w:val="Times"/>
        <w:ind w:left="0" w:firstLine="0"/>
        <w:jc w:val="both"/>
        <w:rPr>
          <w:rFonts w:ascii="Arial" w:hAnsi="Arial" w:cs="Arial"/>
          <w:b/>
          <w:i/>
        </w:rPr>
      </w:pPr>
    </w:p>
    <w:p w14:paraId="190CB7BA" w14:textId="77777777" w:rsidR="00CD20E8" w:rsidRPr="00CD20E8" w:rsidRDefault="00CD20E8" w:rsidP="00CD20E8">
      <w:pPr>
        <w:rPr>
          <w:rFonts w:ascii="Arial" w:hAnsi="Arial" w:cs="Arial"/>
        </w:rPr>
      </w:pPr>
    </w:p>
    <w:p w14:paraId="17F11099"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 xml:space="preserve">What actions are being taken to protect the island community from </w:t>
      </w:r>
      <w:proofErr w:type="spellStart"/>
      <w:r w:rsidRPr="00697DB8">
        <w:rPr>
          <w:rFonts w:asciiTheme="majorHAnsi" w:hAnsiTheme="majorHAnsi" w:cstheme="majorHAnsi"/>
          <w:sz w:val="22"/>
        </w:rPr>
        <w:t>Covid</w:t>
      </w:r>
      <w:proofErr w:type="spellEnd"/>
      <w:r w:rsidRPr="00697DB8">
        <w:rPr>
          <w:rFonts w:asciiTheme="majorHAnsi" w:hAnsiTheme="majorHAnsi" w:cstheme="majorHAnsi"/>
          <w:sz w:val="22"/>
        </w:rPr>
        <w:t xml:space="preserve"> 19? In particular, how are travel restrictions being put in place and enforced? </w:t>
      </w:r>
    </w:p>
    <w:p w14:paraId="16166FA3" w14:textId="77777777" w:rsidR="00CD20E8" w:rsidRPr="00697DB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697DB8" w14:paraId="439968AD" w14:textId="77777777" w:rsidTr="0012624D">
        <w:tc>
          <w:tcPr>
            <w:tcW w:w="1975" w:type="dxa"/>
          </w:tcPr>
          <w:p w14:paraId="75C58093" w14:textId="47E5E920" w:rsidR="009C1559" w:rsidRPr="00697DB8" w:rsidRDefault="007718ED" w:rsidP="009C1559">
            <w:pPr>
              <w:rPr>
                <w:rFonts w:asciiTheme="majorHAnsi" w:hAnsiTheme="majorHAnsi" w:cstheme="majorHAnsi"/>
              </w:rPr>
            </w:pPr>
            <w:r w:rsidRPr="00697DB8">
              <w:rPr>
                <w:rFonts w:asciiTheme="majorHAnsi" w:hAnsiTheme="majorHAnsi" w:cstheme="majorHAnsi"/>
              </w:rPr>
              <w:t>Respondent</w:t>
            </w:r>
          </w:p>
        </w:tc>
        <w:tc>
          <w:tcPr>
            <w:tcW w:w="2070" w:type="dxa"/>
          </w:tcPr>
          <w:p w14:paraId="34E288BB" w14:textId="5A2D45BE" w:rsidR="009C1559" w:rsidRPr="00697DB8" w:rsidRDefault="009C1559" w:rsidP="009C1559">
            <w:pPr>
              <w:rPr>
                <w:rFonts w:asciiTheme="majorHAnsi" w:hAnsiTheme="majorHAnsi" w:cstheme="majorHAnsi"/>
              </w:rPr>
            </w:pPr>
            <w:r w:rsidRPr="00697DB8">
              <w:rPr>
                <w:rFonts w:asciiTheme="majorHAnsi" w:hAnsiTheme="majorHAnsi" w:cstheme="majorHAnsi"/>
              </w:rPr>
              <w:t xml:space="preserve">Date </w:t>
            </w:r>
          </w:p>
        </w:tc>
        <w:tc>
          <w:tcPr>
            <w:tcW w:w="5760" w:type="dxa"/>
          </w:tcPr>
          <w:p w14:paraId="71A43530" w14:textId="77777777" w:rsidR="009C1559" w:rsidRPr="00697DB8" w:rsidRDefault="009C1559" w:rsidP="009C1559">
            <w:pPr>
              <w:rPr>
                <w:rFonts w:asciiTheme="majorHAnsi" w:hAnsiTheme="majorHAnsi" w:cstheme="majorHAnsi"/>
              </w:rPr>
            </w:pPr>
            <w:r w:rsidRPr="00697DB8">
              <w:rPr>
                <w:rFonts w:asciiTheme="majorHAnsi" w:hAnsiTheme="majorHAnsi" w:cstheme="majorHAnsi"/>
              </w:rPr>
              <w:t>Response</w:t>
            </w:r>
          </w:p>
        </w:tc>
      </w:tr>
      <w:tr w:rsidR="004C2B04" w:rsidRPr="00697DB8" w14:paraId="5A2D8922" w14:textId="77777777" w:rsidTr="0012624D">
        <w:tc>
          <w:tcPr>
            <w:tcW w:w="1975" w:type="dxa"/>
            <w:shd w:val="clear" w:color="auto" w:fill="auto"/>
          </w:tcPr>
          <w:p w14:paraId="7AC402F7"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4CB2B2D8" w14:textId="77777777" w:rsidR="007718ED" w:rsidRPr="00697DB8" w:rsidRDefault="007718ED" w:rsidP="007718ED">
            <w:pPr>
              <w:pStyle w:val="xmsolistparagraph"/>
              <w:rPr>
                <w:rStyle w:val="Hyperlink"/>
                <w:rFonts w:asciiTheme="majorHAnsi" w:hAnsiTheme="majorHAnsi" w:cstheme="majorHAnsi"/>
                <w:bCs/>
              </w:rPr>
            </w:pPr>
            <w:hyperlink r:id="rId8" w:history="1">
              <w:r w:rsidRPr="00697DB8">
                <w:rPr>
                  <w:rStyle w:val="Hyperlink"/>
                  <w:rFonts w:asciiTheme="majorHAnsi" w:hAnsiTheme="majorHAnsi" w:cstheme="majorHAnsi"/>
                  <w:bCs/>
                </w:rPr>
                <w:t>itsmarcelle@gmail.com</w:t>
              </w:r>
            </w:hyperlink>
          </w:p>
          <w:p w14:paraId="24BF5FED" w14:textId="77777777" w:rsidR="004C2B04" w:rsidRPr="00697DB8" w:rsidRDefault="004C2B04" w:rsidP="004C2B04">
            <w:pPr>
              <w:rPr>
                <w:rFonts w:asciiTheme="majorHAnsi" w:hAnsiTheme="majorHAnsi" w:cstheme="majorHAnsi"/>
                <w:bCs/>
              </w:rPr>
            </w:pPr>
            <w:r w:rsidRPr="00697DB8">
              <w:rPr>
                <w:rFonts w:asciiTheme="majorHAnsi" w:hAnsiTheme="majorHAnsi" w:cstheme="majorHAnsi"/>
                <w:bCs/>
              </w:rPr>
              <w:t xml:space="preserve"> </w:t>
            </w:r>
          </w:p>
        </w:tc>
        <w:tc>
          <w:tcPr>
            <w:tcW w:w="2070" w:type="dxa"/>
            <w:shd w:val="clear" w:color="auto" w:fill="auto"/>
          </w:tcPr>
          <w:p w14:paraId="7EC146CB"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760" w:type="dxa"/>
          </w:tcPr>
          <w:p w14:paraId="57C5CBF0" w14:textId="77777777" w:rsidR="004C2B04" w:rsidRPr="00697DB8" w:rsidRDefault="004C2B04" w:rsidP="004C2B04">
            <w:pPr>
              <w:pStyle w:val="ListParagraph"/>
              <w:numPr>
                <w:ilvl w:val="0"/>
                <w:numId w:val="21"/>
              </w:numPr>
              <w:rPr>
                <w:rFonts w:asciiTheme="majorHAnsi" w:hAnsiTheme="majorHAnsi" w:cstheme="majorHAnsi"/>
                <w:sz w:val="22"/>
              </w:rPr>
            </w:pPr>
            <w:r w:rsidRPr="00697DB8">
              <w:rPr>
                <w:rFonts w:asciiTheme="majorHAnsi" w:hAnsiTheme="majorHAnsi" w:cstheme="majorHAnsi"/>
                <w:sz w:val="22"/>
              </w:rPr>
              <w:t>No more flights in or out, mandatory quarantine for residents who returned to the island, fines for people who are supposed to be quarantined and not in compliance.  Everyone else being asked to stay inside and to socially distance if they have to go out.  Shops closed, businesses closed.</w:t>
            </w:r>
          </w:p>
        </w:tc>
      </w:tr>
      <w:tr w:rsidR="0012624D" w:rsidRPr="00697DB8" w14:paraId="298558F3" w14:textId="77777777" w:rsidTr="0012624D">
        <w:trPr>
          <w:trHeight w:val="917"/>
        </w:trPr>
        <w:tc>
          <w:tcPr>
            <w:tcW w:w="1975" w:type="dxa"/>
          </w:tcPr>
          <w:p w14:paraId="71D24C43" w14:textId="77777777" w:rsidR="007718ED" w:rsidRPr="00697DB8" w:rsidRDefault="007718ED" w:rsidP="007718ED">
            <w:pPr>
              <w:rPr>
                <w:rFonts w:asciiTheme="majorHAnsi" w:hAnsiTheme="majorHAnsi" w:cstheme="majorHAnsi"/>
              </w:rPr>
            </w:pPr>
            <w:proofErr w:type="spellStart"/>
            <w:r w:rsidRPr="00697DB8">
              <w:rPr>
                <w:rFonts w:asciiTheme="majorHAnsi" w:hAnsiTheme="majorHAnsi" w:cstheme="majorHAnsi"/>
              </w:rPr>
              <w:t>Korrin</w:t>
            </w:r>
            <w:proofErr w:type="spellEnd"/>
            <w:r w:rsidRPr="00697DB8">
              <w:rPr>
                <w:rFonts w:asciiTheme="majorHAnsi" w:hAnsiTheme="majorHAnsi" w:cstheme="majorHAnsi"/>
              </w:rPr>
              <w:t xml:space="preserve"> Lightbourne</w:t>
            </w:r>
          </w:p>
          <w:p w14:paraId="2BC4911D"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Bermuda Business Development Agency</w:t>
            </w:r>
          </w:p>
          <w:p w14:paraId="2EFFD93B" w14:textId="77777777" w:rsidR="007718ED" w:rsidRPr="00697DB8" w:rsidRDefault="007718ED" w:rsidP="007718ED">
            <w:pPr>
              <w:rPr>
                <w:rFonts w:asciiTheme="majorHAnsi" w:hAnsiTheme="majorHAnsi" w:cstheme="majorHAnsi"/>
              </w:rPr>
            </w:pPr>
            <w:hyperlink r:id="rId9" w:history="1">
              <w:r w:rsidRPr="00697DB8">
                <w:rPr>
                  <w:rStyle w:val="Hyperlink"/>
                  <w:rFonts w:asciiTheme="majorHAnsi" w:hAnsiTheme="majorHAnsi" w:cstheme="majorHAnsi"/>
                </w:rPr>
                <w:t>korrin@bda.bm</w:t>
              </w:r>
            </w:hyperlink>
          </w:p>
          <w:p w14:paraId="2C1CA3FD" w14:textId="74621526" w:rsidR="0012624D" w:rsidRPr="00697DB8" w:rsidRDefault="0012624D" w:rsidP="00FE58A5">
            <w:pPr>
              <w:rPr>
                <w:rFonts w:asciiTheme="majorHAnsi" w:hAnsiTheme="majorHAnsi" w:cstheme="majorHAnsi"/>
                <w:b/>
                <w:bCs/>
              </w:rPr>
            </w:pPr>
          </w:p>
        </w:tc>
        <w:tc>
          <w:tcPr>
            <w:tcW w:w="2070" w:type="dxa"/>
          </w:tcPr>
          <w:p w14:paraId="383D38D1" w14:textId="77777777" w:rsidR="0012624D" w:rsidRPr="00697DB8" w:rsidRDefault="0012624D" w:rsidP="00FE58A5">
            <w:pPr>
              <w:rPr>
                <w:rFonts w:asciiTheme="majorHAnsi" w:hAnsiTheme="majorHAnsi" w:cstheme="majorHAnsi"/>
              </w:rPr>
            </w:pPr>
            <w:r w:rsidRPr="00697DB8">
              <w:rPr>
                <w:rFonts w:asciiTheme="majorHAnsi" w:hAnsiTheme="majorHAnsi" w:cstheme="majorHAnsi"/>
              </w:rPr>
              <w:t>13 May 2020</w:t>
            </w:r>
          </w:p>
        </w:tc>
        <w:tc>
          <w:tcPr>
            <w:tcW w:w="5760" w:type="dxa"/>
          </w:tcPr>
          <w:p w14:paraId="1FB979E0" w14:textId="77777777"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Bermuda is now in phase 1 of a 5 phase plan to reopen the economy - restaurants have recently reopened for curbside pickup orders (no dine-in), we are now free to move throughout the island (we were previously restricted to a 0.5 mile radius around our respective houses and were only allowed 1 hour per day for exercise), you have two assigned days to visit grocery stores (A-H on Mondays and Thursdays, I - P on Tuesdays and  Fridays, Q - Z on Wednesdays and Saturdays, Sundays for seniors 65+); pharmacies and gas stations have taken social distancing and protective measures - restricting the amount of people that can be in the building at a time, sanitizing hands on entry, face masks are mandatory.</w:t>
            </w:r>
          </w:p>
        </w:tc>
      </w:tr>
      <w:tr w:rsidR="0012624D" w:rsidRPr="00697DB8" w14:paraId="68E5D738" w14:textId="77777777" w:rsidTr="0012624D">
        <w:trPr>
          <w:trHeight w:val="917"/>
        </w:trPr>
        <w:tc>
          <w:tcPr>
            <w:tcW w:w="1975" w:type="dxa"/>
          </w:tcPr>
          <w:p w14:paraId="6E944FD0"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John Jones</w:t>
            </w:r>
          </w:p>
          <w:p w14:paraId="703EF899" w14:textId="48884BF4" w:rsidR="0012624D" w:rsidRPr="00697DB8" w:rsidRDefault="007718ED" w:rsidP="00FE58A5">
            <w:pPr>
              <w:rPr>
                <w:rFonts w:asciiTheme="majorHAnsi" w:hAnsiTheme="majorHAnsi" w:cstheme="majorHAnsi"/>
                <w:color w:val="000000"/>
              </w:rPr>
            </w:pPr>
            <w:hyperlink r:id="rId10" w:history="1">
              <w:r w:rsidRPr="00697DB8">
                <w:rPr>
                  <w:rStyle w:val="Hyperlink"/>
                  <w:rFonts w:asciiTheme="majorHAnsi" w:hAnsiTheme="majorHAnsi" w:cstheme="majorHAnsi"/>
                </w:rPr>
                <w:t>the1johnjones@gmail.com</w:t>
              </w:r>
            </w:hyperlink>
          </w:p>
        </w:tc>
        <w:tc>
          <w:tcPr>
            <w:tcW w:w="2070" w:type="dxa"/>
          </w:tcPr>
          <w:p w14:paraId="7FCF5AF3" w14:textId="77777777" w:rsidR="0012624D" w:rsidRPr="00697DB8" w:rsidRDefault="0012624D" w:rsidP="00FE58A5">
            <w:pPr>
              <w:spacing w:after="160" w:line="259" w:lineRule="auto"/>
              <w:rPr>
                <w:rFonts w:asciiTheme="majorHAnsi" w:hAnsiTheme="majorHAnsi" w:cstheme="majorHAnsi"/>
                <w:color w:val="000000"/>
              </w:rPr>
            </w:pPr>
            <w:r w:rsidRPr="00697DB8">
              <w:rPr>
                <w:rFonts w:asciiTheme="majorHAnsi" w:hAnsiTheme="majorHAnsi" w:cstheme="majorHAnsi"/>
                <w:color w:val="000000"/>
              </w:rPr>
              <w:t>13 May 2020</w:t>
            </w:r>
          </w:p>
        </w:tc>
        <w:tc>
          <w:tcPr>
            <w:tcW w:w="5760" w:type="dxa"/>
          </w:tcPr>
          <w:p w14:paraId="50E128C4" w14:textId="2FD6BC96"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 xml:space="preserve">Airport &amp; ports closed except to container ships.  Island essentially was totally shut down.  All businesses, office building and restaurants were closed.  Companies forced to allow work from home.  Curfew was in place for weeks.  Couldn't leave home from 7pm to 6am for any reason.  During daylight hours, required to remain at home and only allowed to leave home for 1 hour a day for walk within 1/2 mile of house.  Only other reason to leave house was to shop on your 2 designated days a week (by last name).  Army enforced travel ban with roadblocks and ID checks.  Inbound passengers on the few allowed private planes and special citizen repatriation charter flights forced to quarantine in Gov't run hotel for 14 </w:t>
            </w:r>
            <w:r w:rsidRPr="00697DB8">
              <w:rPr>
                <w:rFonts w:asciiTheme="majorHAnsi" w:hAnsiTheme="majorHAnsi" w:cstheme="majorHAnsi"/>
                <w:color w:val="000000"/>
              </w:rPr>
              <w:lastRenderedPageBreak/>
              <w:t xml:space="preserve">days.  Restaurant takeout and some store sales with </w:t>
            </w:r>
            <w:proofErr w:type="spellStart"/>
            <w:r w:rsidRPr="00697DB8">
              <w:rPr>
                <w:rFonts w:asciiTheme="majorHAnsi" w:hAnsiTheme="majorHAnsi" w:cstheme="majorHAnsi"/>
                <w:color w:val="000000"/>
              </w:rPr>
              <w:t>curbside</w:t>
            </w:r>
            <w:proofErr w:type="spellEnd"/>
            <w:r w:rsidRPr="00697DB8">
              <w:rPr>
                <w:rFonts w:asciiTheme="majorHAnsi" w:hAnsiTheme="majorHAnsi" w:cstheme="majorHAnsi"/>
                <w:color w:val="000000"/>
              </w:rPr>
              <w:t xml:space="preserve"> delivery only just reallowed on May 4.</w:t>
            </w:r>
          </w:p>
        </w:tc>
      </w:tr>
    </w:tbl>
    <w:p w14:paraId="1FF2BA1D" w14:textId="77777777" w:rsidR="00CD20E8" w:rsidRPr="00697DB8" w:rsidRDefault="00CD20E8" w:rsidP="00CD20E8">
      <w:pPr>
        <w:rPr>
          <w:rFonts w:asciiTheme="majorHAnsi" w:hAnsiTheme="majorHAnsi" w:cstheme="majorHAnsi"/>
          <w:sz w:val="22"/>
          <w:szCs w:val="22"/>
        </w:rPr>
      </w:pPr>
    </w:p>
    <w:p w14:paraId="3DDABF6E" w14:textId="77777777" w:rsidR="00CD20E8" w:rsidRPr="00697DB8" w:rsidRDefault="00CD20E8" w:rsidP="00CD20E8">
      <w:pPr>
        <w:rPr>
          <w:rFonts w:asciiTheme="majorHAnsi" w:hAnsiTheme="majorHAnsi" w:cstheme="majorHAnsi"/>
          <w:sz w:val="22"/>
          <w:szCs w:val="22"/>
        </w:rPr>
      </w:pPr>
    </w:p>
    <w:p w14:paraId="0BEEB116"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 xml:space="preserve">What actions will be taken should people on the island have </w:t>
      </w:r>
      <w:proofErr w:type="spellStart"/>
      <w:r w:rsidRPr="00697DB8">
        <w:rPr>
          <w:rFonts w:asciiTheme="majorHAnsi" w:hAnsiTheme="majorHAnsi" w:cstheme="majorHAnsi"/>
          <w:sz w:val="22"/>
        </w:rPr>
        <w:t>Covid</w:t>
      </w:r>
      <w:proofErr w:type="spellEnd"/>
      <w:r w:rsidRPr="00697DB8">
        <w:rPr>
          <w:rFonts w:asciiTheme="majorHAnsi" w:hAnsiTheme="majorHAnsi" w:cstheme="majorHAnsi"/>
          <w:sz w:val="22"/>
        </w:rPr>
        <w:t xml:space="preserve"> 19?</w:t>
      </w:r>
    </w:p>
    <w:p w14:paraId="5F0C4F77" w14:textId="77777777" w:rsidR="00CD20E8" w:rsidRPr="00697DB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7718ED" w:rsidRPr="00697DB8" w14:paraId="40478B4C" w14:textId="77777777" w:rsidTr="0012624D">
        <w:tc>
          <w:tcPr>
            <w:tcW w:w="1980" w:type="dxa"/>
            <w:shd w:val="clear" w:color="auto" w:fill="auto"/>
          </w:tcPr>
          <w:p w14:paraId="76516417" w14:textId="5CEAAEB3"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26" w:type="dxa"/>
            <w:shd w:val="clear" w:color="auto" w:fill="auto"/>
          </w:tcPr>
          <w:p w14:paraId="2B79BAB8" w14:textId="65736956"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99" w:type="dxa"/>
            <w:shd w:val="clear" w:color="auto" w:fill="auto"/>
          </w:tcPr>
          <w:p w14:paraId="77FD0220" w14:textId="79AE04E2"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4C2B04" w:rsidRPr="00697DB8" w14:paraId="7792E32E" w14:textId="77777777" w:rsidTr="0012624D">
        <w:tc>
          <w:tcPr>
            <w:tcW w:w="1980" w:type="dxa"/>
            <w:shd w:val="clear" w:color="auto" w:fill="auto"/>
          </w:tcPr>
          <w:p w14:paraId="372B86B5"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0B0A5659" w14:textId="6CCE5D01" w:rsidR="004C2B04" w:rsidRPr="00697DB8" w:rsidRDefault="007718ED" w:rsidP="007718ED">
            <w:pPr>
              <w:pStyle w:val="xmsolistparagraph"/>
              <w:rPr>
                <w:rFonts w:asciiTheme="majorHAnsi" w:hAnsiTheme="majorHAnsi" w:cstheme="majorHAnsi"/>
                <w:bCs/>
                <w:color w:val="0000FF" w:themeColor="hyperlink"/>
                <w:u w:val="single"/>
              </w:rPr>
            </w:pPr>
            <w:hyperlink r:id="rId11" w:history="1">
              <w:r w:rsidRPr="00697DB8">
                <w:rPr>
                  <w:rStyle w:val="Hyperlink"/>
                  <w:rFonts w:asciiTheme="majorHAnsi" w:hAnsiTheme="majorHAnsi" w:cstheme="majorHAnsi"/>
                  <w:bCs/>
                </w:rPr>
                <w:t>itsmarcelle@gmail.com</w:t>
              </w:r>
            </w:hyperlink>
          </w:p>
        </w:tc>
        <w:tc>
          <w:tcPr>
            <w:tcW w:w="2126" w:type="dxa"/>
            <w:shd w:val="clear" w:color="auto" w:fill="auto"/>
          </w:tcPr>
          <w:p w14:paraId="551B9E71"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699" w:type="dxa"/>
            <w:shd w:val="clear" w:color="auto" w:fill="auto"/>
          </w:tcPr>
          <w:p w14:paraId="1F9A253A" w14:textId="77777777" w:rsidR="004C2B04" w:rsidRPr="00697DB8" w:rsidRDefault="004C2B04" w:rsidP="007718ED">
            <w:pPr>
              <w:rPr>
                <w:rFonts w:asciiTheme="majorHAnsi" w:hAnsiTheme="majorHAnsi" w:cstheme="majorHAnsi"/>
              </w:rPr>
            </w:pPr>
            <w:r w:rsidRPr="00697DB8">
              <w:rPr>
                <w:rFonts w:asciiTheme="majorHAnsi" w:hAnsiTheme="majorHAnsi" w:cstheme="majorHAnsi"/>
              </w:rPr>
              <w:t>There is a help line, they can contact their doctors, there is room at the hospital if required</w:t>
            </w:r>
          </w:p>
        </w:tc>
      </w:tr>
      <w:tr w:rsidR="0012624D" w:rsidRPr="00697DB8" w14:paraId="6D111745" w14:textId="77777777" w:rsidTr="0012624D">
        <w:tc>
          <w:tcPr>
            <w:tcW w:w="1980" w:type="dxa"/>
          </w:tcPr>
          <w:p w14:paraId="3857094D"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John Jones</w:t>
            </w:r>
          </w:p>
          <w:p w14:paraId="19B33923" w14:textId="4702A1BE" w:rsidR="0012624D" w:rsidRPr="00697DB8" w:rsidRDefault="007718ED" w:rsidP="00FE58A5">
            <w:pPr>
              <w:rPr>
                <w:rFonts w:asciiTheme="majorHAnsi" w:hAnsiTheme="majorHAnsi" w:cstheme="majorHAnsi"/>
                <w:color w:val="000000"/>
              </w:rPr>
            </w:pPr>
            <w:hyperlink r:id="rId12" w:history="1">
              <w:r w:rsidRPr="00697DB8">
                <w:rPr>
                  <w:rStyle w:val="Hyperlink"/>
                  <w:rFonts w:asciiTheme="majorHAnsi" w:hAnsiTheme="majorHAnsi" w:cstheme="majorHAnsi"/>
                </w:rPr>
                <w:t>the1johnjones@gmail.com</w:t>
              </w:r>
            </w:hyperlink>
          </w:p>
        </w:tc>
        <w:tc>
          <w:tcPr>
            <w:tcW w:w="2126" w:type="dxa"/>
          </w:tcPr>
          <w:p w14:paraId="021EC77A" w14:textId="77777777" w:rsidR="0012624D" w:rsidRPr="00697DB8" w:rsidRDefault="0012624D" w:rsidP="00FE58A5">
            <w:pPr>
              <w:rPr>
                <w:rFonts w:asciiTheme="majorHAnsi" w:hAnsiTheme="majorHAnsi" w:cstheme="majorHAnsi"/>
              </w:rPr>
            </w:pPr>
            <w:r w:rsidRPr="00697DB8">
              <w:rPr>
                <w:rFonts w:asciiTheme="majorHAnsi" w:hAnsiTheme="majorHAnsi" w:cstheme="majorHAnsi"/>
                <w:color w:val="000000"/>
              </w:rPr>
              <w:t>13 May 2020</w:t>
            </w:r>
          </w:p>
        </w:tc>
        <w:tc>
          <w:tcPr>
            <w:tcW w:w="5699" w:type="dxa"/>
          </w:tcPr>
          <w:p w14:paraId="71D75627" w14:textId="77777777"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Forced quarantine at home or special unit at hospital</w:t>
            </w:r>
          </w:p>
        </w:tc>
      </w:tr>
    </w:tbl>
    <w:p w14:paraId="592255FE" w14:textId="77777777" w:rsidR="00CD20E8" w:rsidRPr="00697DB8" w:rsidRDefault="00CD20E8" w:rsidP="00CD20E8">
      <w:pPr>
        <w:rPr>
          <w:rFonts w:asciiTheme="majorHAnsi" w:hAnsiTheme="majorHAnsi" w:cstheme="majorHAnsi"/>
          <w:sz w:val="22"/>
          <w:szCs w:val="22"/>
        </w:rPr>
      </w:pPr>
    </w:p>
    <w:p w14:paraId="1549DBE6" w14:textId="77777777" w:rsidR="009B7224" w:rsidRPr="00697DB8" w:rsidRDefault="009B7224" w:rsidP="00CD20E8">
      <w:pPr>
        <w:rPr>
          <w:rFonts w:asciiTheme="majorHAnsi" w:hAnsiTheme="majorHAnsi" w:cstheme="majorHAnsi"/>
          <w:sz w:val="22"/>
          <w:szCs w:val="22"/>
        </w:rPr>
      </w:pPr>
    </w:p>
    <w:p w14:paraId="4D85CC3D"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What actions are being taken to ensure that essential goods and services are provided to the island community?</w:t>
      </w:r>
    </w:p>
    <w:p w14:paraId="20F91727" w14:textId="77777777" w:rsidR="00CD20E8" w:rsidRPr="00697DB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7718ED" w:rsidRPr="00697DB8" w14:paraId="3FE3188F" w14:textId="77777777" w:rsidTr="00E325EE">
        <w:tc>
          <w:tcPr>
            <w:tcW w:w="1975" w:type="dxa"/>
          </w:tcPr>
          <w:p w14:paraId="29283F08" w14:textId="4DD38B54"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60" w:type="dxa"/>
          </w:tcPr>
          <w:p w14:paraId="0806D5E6" w14:textId="36001B21"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70" w:type="dxa"/>
          </w:tcPr>
          <w:p w14:paraId="094890AE" w14:textId="345F01F7"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12624D" w:rsidRPr="00697DB8" w14:paraId="7A8FAC9B" w14:textId="77777777" w:rsidTr="00A36801">
        <w:tc>
          <w:tcPr>
            <w:tcW w:w="1975" w:type="dxa"/>
            <w:shd w:val="clear" w:color="auto" w:fill="auto"/>
          </w:tcPr>
          <w:p w14:paraId="7C03FEB0"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John Jones</w:t>
            </w:r>
          </w:p>
          <w:p w14:paraId="06320C61" w14:textId="20C4715E" w:rsidR="0012624D" w:rsidRPr="00697DB8" w:rsidRDefault="007718ED" w:rsidP="0012624D">
            <w:pPr>
              <w:rPr>
                <w:rFonts w:asciiTheme="majorHAnsi" w:hAnsiTheme="majorHAnsi" w:cstheme="majorHAnsi"/>
                <w:color w:val="000000"/>
              </w:rPr>
            </w:pPr>
            <w:hyperlink r:id="rId13" w:history="1">
              <w:r w:rsidRPr="00697DB8">
                <w:rPr>
                  <w:rStyle w:val="Hyperlink"/>
                  <w:rFonts w:asciiTheme="majorHAnsi" w:hAnsiTheme="majorHAnsi" w:cstheme="majorHAnsi"/>
                </w:rPr>
                <w:t>the1johnjones@gmail.com</w:t>
              </w:r>
            </w:hyperlink>
          </w:p>
        </w:tc>
        <w:tc>
          <w:tcPr>
            <w:tcW w:w="2160" w:type="dxa"/>
            <w:shd w:val="clear" w:color="auto" w:fill="auto"/>
          </w:tcPr>
          <w:p w14:paraId="4911A454" w14:textId="2B432BD2" w:rsidR="0012624D" w:rsidRPr="00697DB8" w:rsidRDefault="0012624D" w:rsidP="0012624D">
            <w:pPr>
              <w:pStyle w:val="xmsolistparagraph"/>
              <w:rPr>
                <w:rFonts w:asciiTheme="majorHAnsi" w:hAnsiTheme="majorHAnsi" w:cstheme="majorHAnsi"/>
              </w:rPr>
            </w:pPr>
            <w:r w:rsidRPr="00697DB8">
              <w:rPr>
                <w:rFonts w:asciiTheme="majorHAnsi" w:hAnsiTheme="majorHAnsi" w:cstheme="majorHAnsi"/>
                <w:color w:val="000000"/>
              </w:rPr>
              <w:t>13 May 2020</w:t>
            </w:r>
          </w:p>
        </w:tc>
        <w:tc>
          <w:tcPr>
            <w:tcW w:w="5670" w:type="dxa"/>
          </w:tcPr>
          <w:p w14:paraId="44DA021B" w14:textId="5A460375" w:rsidR="0012624D" w:rsidRPr="00697DB8" w:rsidRDefault="0012624D" w:rsidP="0012624D">
            <w:pPr>
              <w:rPr>
                <w:rFonts w:asciiTheme="majorHAnsi" w:hAnsiTheme="majorHAnsi" w:cstheme="majorHAnsi"/>
              </w:rPr>
            </w:pPr>
            <w:r w:rsidRPr="00697DB8">
              <w:rPr>
                <w:rFonts w:asciiTheme="majorHAnsi" w:hAnsiTheme="majorHAnsi" w:cstheme="majorHAnsi"/>
                <w:color w:val="000000"/>
              </w:rPr>
              <w:t xml:space="preserve">Most goods brought in on </w:t>
            </w:r>
            <w:r w:rsidR="007718ED" w:rsidRPr="00697DB8">
              <w:rPr>
                <w:rFonts w:asciiTheme="majorHAnsi" w:hAnsiTheme="majorHAnsi" w:cstheme="majorHAnsi"/>
                <w:color w:val="000000"/>
              </w:rPr>
              <w:t>regular</w:t>
            </w:r>
            <w:r w:rsidRPr="00697DB8">
              <w:rPr>
                <w:rFonts w:asciiTheme="majorHAnsi" w:hAnsiTheme="majorHAnsi" w:cstheme="majorHAnsi"/>
                <w:color w:val="000000"/>
              </w:rPr>
              <w:t xml:space="preserve"> scheduled container ships and cargo planes - both from US.  Neither service was interrupted.</w:t>
            </w:r>
          </w:p>
        </w:tc>
      </w:tr>
      <w:tr w:rsidR="0012624D" w:rsidRPr="00697DB8" w14:paraId="520FE691" w14:textId="77777777" w:rsidTr="00A36801">
        <w:tc>
          <w:tcPr>
            <w:tcW w:w="1975" w:type="dxa"/>
            <w:shd w:val="clear" w:color="auto" w:fill="auto"/>
          </w:tcPr>
          <w:p w14:paraId="2517261F" w14:textId="77777777" w:rsidR="007718ED" w:rsidRPr="00697DB8" w:rsidRDefault="007718ED" w:rsidP="007718ED">
            <w:pPr>
              <w:rPr>
                <w:rFonts w:asciiTheme="majorHAnsi" w:hAnsiTheme="majorHAnsi" w:cstheme="majorHAnsi"/>
              </w:rPr>
            </w:pPr>
            <w:proofErr w:type="spellStart"/>
            <w:r w:rsidRPr="00697DB8">
              <w:rPr>
                <w:rFonts w:asciiTheme="majorHAnsi" w:hAnsiTheme="majorHAnsi" w:cstheme="majorHAnsi"/>
              </w:rPr>
              <w:t>Korrin</w:t>
            </w:r>
            <w:proofErr w:type="spellEnd"/>
            <w:r w:rsidRPr="00697DB8">
              <w:rPr>
                <w:rFonts w:asciiTheme="majorHAnsi" w:hAnsiTheme="majorHAnsi" w:cstheme="majorHAnsi"/>
              </w:rPr>
              <w:t xml:space="preserve"> Lightbourne</w:t>
            </w:r>
          </w:p>
          <w:p w14:paraId="041E4038"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Bermuda Business Development Agency</w:t>
            </w:r>
          </w:p>
          <w:p w14:paraId="1C7BC9E5" w14:textId="61A22318" w:rsidR="0012624D" w:rsidRPr="00697DB8" w:rsidRDefault="007718ED" w:rsidP="0012624D">
            <w:pPr>
              <w:rPr>
                <w:rFonts w:asciiTheme="majorHAnsi" w:hAnsiTheme="majorHAnsi" w:cstheme="majorHAnsi"/>
              </w:rPr>
            </w:pPr>
            <w:hyperlink r:id="rId14" w:history="1">
              <w:r w:rsidRPr="00697DB8">
                <w:rPr>
                  <w:rStyle w:val="Hyperlink"/>
                  <w:rFonts w:asciiTheme="majorHAnsi" w:hAnsiTheme="majorHAnsi" w:cstheme="majorHAnsi"/>
                </w:rPr>
                <w:t>korrin@bda.bm</w:t>
              </w:r>
            </w:hyperlink>
          </w:p>
        </w:tc>
        <w:tc>
          <w:tcPr>
            <w:tcW w:w="2160" w:type="dxa"/>
            <w:shd w:val="clear" w:color="auto" w:fill="auto"/>
          </w:tcPr>
          <w:p w14:paraId="53FD1BE0" w14:textId="4C0EE1BF" w:rsidR="0012624D" w:rsidRPr="00697DB8" w:rsidRDefault="0012624D" w:rsidP="0012624D">
            <w:pPr>
              <w:rPr>
                <w:rFonts w:asciiTheme="majorHAnsi" w:hAnsiTheme="majorHAnsi" w:cstheme="majorHAnsi"/>
              </w:rPr>
            </w:pPr>
            <w:r w:rsidRPr="00697DB8">
              <w:rPr>
                <w:rFonts w:asciiTheme="majorHAnsi" w:hAnsiTheme="majorHAnsi" w:cstheme="majorHAnsi"/>
              </w:rPr>
              <w:t>13 May 2020</w:t>
            </w:r>
          </w:p>
        </w:tc>
        <w:tc>
          <w:tcPr>
            <w:tcW w:w="5670" w:type="dxa"/>
          </w:tcPr>
          <w:p w14:paraId="3023375E" w14:textId="71F741D6" w:rsidR="0012624D" w:rsidRPr="00697DB8" w:rsidRDefault="0012624D" w:rsidP="0012624D">
            <w:pPr>
              <w:rPr>
                <w:rFonts w:asciiTheme="majorHAnsi" w:hAnsiTheme="majorHAnsi" w:cstheme="majorHAnsi"/>
                <w:color w:val="000000"/>
              </w:rPr>
            </w:pPr>
            <w:r w:rsidRPr="00697DB8">
              <w:rPr>
                <w:rFonts w:asciiTheme="majorHAnsi" w:hAnsiTheme="majorHAnsi" w:cstheme="majorHAnsi"/>
                <w:color w:val="000000"/>
              </w:rPr>
              <w:t>Restrictions put on the amounts of products people are able to buy (to prevent supply exhaustion and hoarding); restrictions on movements throughout the community.</w:t>
            </w:r>
          </w:p>
        </w:tc>
      </w:tr>
    </w:tbl>
    <w:p w14:paraId="74DDBE9A" w14:textId="77777777" w:rsidR="00CD20E8" w:rsidRPr="00697DB8" w:rsidRDefault="00CD20E8" w:rsidP="00CD20E8">
      <w:pPr>
        <w:rPr>
          <w:rFonts w:asciiTheme="majorHAnsi" w:hAnsiTheme="majorHAnsi" w:cstheme="majorHAnsi"/>
          <w:sz w:val="22"/>
          <w:szCs w:val="22"/>
        </w:rPr>
      </w:pPr>
    </w:p>
    <w:p w14:paraId="79E6035E" w14:textId="77777777" w:rsidR="009B7224" w:rsidRPr="00697DB8" w:rsidRDefault="009B7224" w:rsidP="00CD20E8">
      <w:pPr>
        <w:rPr>
          <w:rFonts w:asciiTheme="majorHAnsi" w:hAnsiTheme="majorHAnsi" w:cstheme="majorHAnsi"/>
          <w:sz w:val="22"/>
          <w:szCs w:val="22"/>
        </w:rPr>
      </w:pPr>
    </w:p>
    <w:p w14:paraId="081C1CDF"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398C43E5" w14:textId="77777777" w:rsidR="00CD20E8" w:rsidRPr="00697DB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7718ED" w:rsidRPr="00697DB8" w14:paraId="25BFB6F6" w14:textId="77777777" w:rsidTr="0012624D">
        <w:tc>
          <w:tcPr>
            <w:tcW w:w="1975" w:type="dxa"/>
          </w:tcPr>
          <w:p w14:paraId="3407EBA4" w14:textId="11DE6F22"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60" w:type="dxa"/>
          </w:tcPr>
          <w:p w14:paraId="2EE7C633" w14:textId="276E64E5"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36" w:type="dxa"/>
          </w:tcPr>
          <w:p w14:paraId="0CAB6148" w14:textId="089B1B0E"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4C2B04" w:rsidRPr="00697DB8" w14:paraId="02426178" w14:textId="77777777" w:rsidTr="0012624D">
        <w:tc>
          <w:tcPr>
            <w:tcW w:w="1975" w:type="dxa"/>
            <w:shd w:val="clear" w:color="auto" w:fill="auto"/>
          </w:tcPr>
          <w:p w14:paraId="52AF57C4"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2BC6CC8D" w14:textId="77777777" w:rsidR="007718ED" w:rsidRPr="00697DB8" w:rsidRDefault="007718ED" w:rsidP="007718ED">
            <w:pPr>
              <w:pStyle w:val="xmsolistparagraph"/>
              <w:rPr>
                <w:rStyle w:val="Hyperlink"/>
                <w:rFonts w:asciiTheme="majorHAnsi" w:hAnsiTheme="majorHAnsi" w:cstheme="majorHAnsi"/>
                <w:bCs/>
              </w:rPr>
            </w:pPr>
            <w:hyperlink r:id="rId15" w:history="1">
              <w:r w:rsidRPr="00697DB8">
                <w:rPr>
                  <w:rStyle w:val="Hyperlink"/>
                  <w:rFonts w:asciiTheme="majorHAnsi" w:hAnsiTheme="majorHAnsi" w:cstheme="majorHAnsi"/>
                  <w:bCs/>
                </w:rPr>
                <w:t>itsmarcelle@gmail.com</w:t>
              </w:r>
            </w:hyperlink>
          </w:p>
          <w:p w14:paraId="538B6B6D" w14:textId="31F78682" w:rsidR="007718ED" w:rsidRPr="00697DB8" w:rsidRDefault="004C2B04" w:rsidP="007718ED">
            <w:pPr>
              <w:rPr>
                <w:rFonts w:asciiTheme="majorHAnsi" w:hAnsiTheme="majorHAnsi" w:cstheme="majorHAnsi"/>
                <w:bCs/>
              </w:rPr>
            </w:pPr>
            <w:r w:rsidRPr="00697DB8">
              <w:rPr>
                <w:rFonts w:asciiTheme="majorHAnsi" w:hAnsiTheme="majorHAnsi" w:cstheme="majorHAnsi"/>
                <w:bCs/>
              </w:rPr>
              <w:t xml:space="preserve"> </w:t>
            </w:r>
          </w:p>
        </w:tc>
        <w:tc>
          <w:tcPr>
            <w:tcW w:w="2160" w:type="dxa"/>
            <w:shd w:val="clear" w:color="auto" w:fill="auto"/>
          </w:tcPr>
          <w:p w14:paraId="3D73E691"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636" w:type="dxa"/>
          </w:tcPr>
          <w:p w14:paraId="22611A80" w14:textId="77777777" w:rsidR="004C2B04" w:rsidRPr="00697DB8" w:rsidRDefault="004C2B04" w:rsidP="004C2B04">
            <w:pPr>
              <w:pStyle w:val="ListParagraph"/>
              <w:numPr>
                <w:ilvl w:val="0"/>
                <w:numId w:val="37"/>
              </w:numPr>
              <w:rPr>
                <w:rFonts w:asciiTheme="majorHAnsi" w:hAnsiTheme="majorHAnsi" w:cstheme="majorHAnsi"/>
                <w:sz w:val="22"/>
              </w:rPr>
            </w:pPr>
            <w:r w:rsidRPr="00697DB8">
              <w:rPr>
                <w:rFonts w:asciiTheme="majorHAnsi" w:hAnsiTheme="majorHAnsi" w:cstheme="majorHAnsi"/>
                <w:sz w:val="22"/>
              </w:rPr>
              <w:t>Banks have offered relief by lowering rates and waiving late fees, and deferment, there is an unemployment benefit being implemented, some migrant workers have left to go back home, small business relief</w:t>
            </w:r>
          </w:p>
        </w:tc>
      </w:tr>
      <w:tr w:rsidR="0012624D" w:rsidRPr="00697DB8" w14:paraId="01461AF0" w14:textId="77777777" w:rsidTr="0012624D">
        <w:trPr>
          <w:trHeight w:val="350"/>
        </w:trPr>
        <w:tc>
          <w:tcPr>
            <w:tcW w:w="1975" w:type="dxa"/>
          </w:tcPr>
          <w:p w14:paraId="5503B7C7"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John Jones</w:t>
            </w:r>
          </w:p>
          <w:p w14:paraId="6C2A1AA6" w14:textId="58229DDF" w:rsidR="0012624D" w:rsidRPr="00697DB8" w:rsidRDefault="007718ED" w:rsidP="00FE58A5">
            <w:pPr>
              <w:rPr>
                <w:rFonts w:asciiTheme="majorHAnsi" w:hAnsiTheme="majorHAnsi" w:cstheme="majorHAnsi"/>
                <w:color w:val="000000"/>
              </w:rPr>
            </w:pPr>
            <w:hyperlink r:id="rId16" w:history="1">
              <w:r w:rsidRPr="00697DB8">
                <w:rPr>
                  <w:rStyle w:val="Hyperlink"/>
                  <w:rFonts w:asciiTheme="majorHAnsi" w:hAnsiTheme="majorHAnsi" w:cstheme="majorHAnsi"/>
                </w:rPr>
                <w:t>the1johnjones@gmail.com</w:t>
              </w:r>
            </w:hyperlink>
          </w:p>
        </w:tc>
        <w:tc>
          <w:tcPr>
            <w:tcW w:w="2160" w:type="dxa"/>
          </w:tcPr>
          <w:p w14:paraId="60FD19F5" w14:textId="77777777" w:rsidR="0012624D" w:rsidRPr="00697DB8" w:rsidRDefault="0012624D" w:rsidP="00FE58A5">
            <w:pPr>
              <w:rPr>
                <w:rFonts w:asciiTheme="majorHAnsi" w:hAnsiTheme="majorHAnsi" w:cstheme="majorHAnsi"/>
              </w:rPr>
            </w:pPr>
            <w:r w:rsidRPr="00697DB8">
              <w:rPr>
                <w:rFonts w:asciiTheme="majorHAnsi" w:hAnsiTheme="majorHAnsi" w:cstheme="majorHAnsi"/>
                <w:color w:val="000000"/>
              </w:rPr>
              <w:t>13 May 2020</w:t>
            </w:r>
          </w:p>
        </w:tc>
        <w:tc>
          <w:tcPr>
            <w:tcW w:w="5636" w:type="dxa"/>
          </w:tcPr>
          <w:p w14:paraId="68D9A970" w14:textId="77777777"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Unemployment paid for 12 weeks at $500 a week.  Some few microloans to closed businesses.</w:t>
            </w:r>
          </w:p>
        </w:tc>
      </w:tr>
      <w:tr w:rsidR="0012624D" w:rsidRPr="00697DB8" w14:paraId="611EF68A" w14:textId="77777777" w:rsidTr="0012624D">
        <w:trPr>
          <w:trHeight w:val="350"/>
        </w:trPr>
        <w:tc>
          <w:tcPr>
            <w:tcW w:w="1975" w:type="dxa"/>
          </w:tcPr>
          <w:p w14:paraId="79099986" w14:textId="77777777" w:rsidR="007718ED" w:rsidRPr="00697DB8" w:rsidRDefault="007718ED" w:rsidP="007718ED">
            <w:pPr>
              <w:rPr>
                <w:rFonts w:asciiTheme="majorHAnsi" w:hAnsiTheme="majorHAnsi" w:cstheme="majorHAnsi"/>
              </w:rPr>
            </w:pPr>
            <w:proofErr w:type="spellStart"/>
            <w:r w:rsidRPr="00697DB8">
              <w:rPr>
                <w:rFonts w:asciiTheme="majorHAnsi" w:hAnsiTheme="majorHAnsi" w:cstheme="majorHAnsi"/>
              </w:rPr>
              <w:lastRenderedPageBreak/>
              <w:t>Korrin</w:t>
            </w:r>
            <w:proofErr w:type="spellEnd"/>
            <w:r w:rsidRPr="00697DB8">
              <w:rPr>
                <w:rFonts w:asciiTheme="majorHAnsi" w:hAnsiTheme="majorHAnsi" w:cstheme="majorHAnsi"/>
              </w:rPr>
              <w:t xml:space="preserve"> Lightbourne</w:t>
            </w:r>
          </w:p>
          <w:p w14:paraId="005399A0"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Bermuda Business Development Agency</w:t>
            </w:r>
          </w:p>
          <w:p w14:paraId="79841637" w14:textId="0BE4C6CB" w:rsidR="0012624D" w:rsidRPr="00697DB8" w:rsidRDefault="007718ED" w:rsidP="00FE58A5">
            <w:pPr>
              <w:rPr>
                <w:rFonts w:asciiTheme="majorHAnsi" w:hAnsiTheme="majorHAnsi" w:cstheme="majorHAnsi"/>
              </w:rPr>
            </w:pPr>
            <w:hyperlink r:id="rId17" w:history="1">
              <w:r w:rsidRPr="00697DB8">
                <w:rPr>
                  <w:rStyle w:val="Hyperlink"/>
                  <w:rFonts w:asciiTheme="majorHAnsi" w:hAnsiTheme="majorHAnsi" w:cstheme="majorHAnsi"/>
                </w:rPr>
                <w:t>korrin@bda.bm</w:t>
              </w:r>
            </w:hyperlink>
          </w:p>
        </w:tc>
        <w:tc>
          <w:tcPr>
            <w:tcW w:w="2160" w:type="dxa"/>
          </w:tcPr>
          <w:p w14:paraId="734B74EA" w14:textId="77777777" w:rsidR="0012624D" w:rsidRPr="00697DB8" w:rsidRDefault="0012624D" w:rsidP="00FE58A5">
            <w:pPr>
              <w:rPr>
                <w:rFonts w:asciiTheme="majorHAnsi" w:hAnsiTheme="majorHAnsi" w:cstheme="majorHAnsi"/>
              </w:rPr>
            </w:pPr>
            <w:r w:rsidRPr="00697DB8">
              <w:rPr>
                <w:rFonts w:asciiTheme="majorHAnsi" w:hAnsiTheme="majorHAnsi" w:cstheme="majorHAnsi"/>
              </w:rPr>
              <w:t>13 May 2020</w:t>
            </w:r>
          </w:p>
        </w:tc>
        <w:tc>
          <w:tcPr>
            <w:tcW w:w="5636" w:type="dxa"/>
          </w:tcPr>
          <w:p w14:paraId="30D11BA9" w14:textId="62AB032E"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Bermuda government will allow the population to dip into their pension funds to sustain themselves during the pandemic. Financial assistance is also available to those who have become unemployed due to COVID-19</w:t>
            </w:r>
            <w:r w:rsidR="007718ED" w:rsidRPr="00697DB8">
              <w:rPr>
                <w:rFonts w:asciiTheme="majorHAnsi" w:hAnsiTheme="majorHAnsi" w:cstheme="majorHAnsi"/>
                <w:color w:val="000000"/>
              </w:rPr>
              <w:t>.</w:t>
            </w:r>
          </w:p>
        </w:tc>
      </w:tr>
    </w:tbl>
    <w:p w14:paraId="47A1D837" w14:textId="77777777" w:rsidR="00CD20E8" w:rsidRPr="00697DB8" w:rsidRDefault="00CD20E8" w:rsidP="00CD20E8">
      <w:pPr>
        <w:rPr>
          <w:rFonts w:asciiTheme="majorHAnsi" w:hAnsiTheme="majorHAnsi" w:cstheme="majorHAnsi"/>
          <w:sz w:val="22"/>
          <w:szCs w:val="22"/>
        </w:rPr>
      </w:pPr>
    </w:p>
    <w:p w14:paraId="26F0827D" w14:textId="77777777" w:rsidR="009B7224" w:rsidRPr="00697DB8" w:rsidRDefault="009B7224" w:rsidP="00CD20E8">
      <w:pPr>
        <w:rPr>
          <w:rFonts w:asciiTheme="majorHAnsi" w:hAnsiTheme="majorHAnsi" w:cstheme="majorHAnsi"/>
          <w:sz w:val="22"/>
          <w:szCs w:val="22"/>
        </w:rPr>
      </w:pPr>
    </w:p>
    <w:p w14:paraId="73CAAAFB"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What actions are being taken to ensure the mental well-being of people on the islands?</w:t>
      </w:r>
    </w:p>
    <w:p w14:paraId="410E5A84" w14:textId="77777777" w:rsidR="00CD20E8" w:rsidRPr="00697DB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7718ED" w:rsidRPr="00697DB8" w14:paraId="494BA97A" w14:textId="77777777" w:rsidTr="0012624D">
        <w:tc>
          <w:tcPr>
            <w:tcW w:w="1975" w:type="dxa"/>
          </w:tcPr>
          <w:p w14:paraId="208B6574" w14:textId="5434328D"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60" w:type="dxa"/>
          </w:tcPr>
          <w:p w14:paraId="1EBFE723" w14:textId="78A524EB"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36" w:type="dxa"/>
          </w:tcPr>
          <w:p w14:paraId="4312F4F1" w14:textId="21E37C9F"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4C2B04" w:rsidRPr="00697DB8" w14:paraId="0E3B9D86" w14:textId="77777777" w:rsidTr="0012624D">
        <w:tc>
          <w:tcPr>
            <w:tcW w:w="1975" w:type="dxa"/>
            <w:shd w:val="clear" w:color="auto" w:fill="auto"/>
          </w:tcPr>
          <w:p w14:paraId="3DE20A8B"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133C25D6" w14:textId="63A4094F" w:rsidR="004C2B04" w:rsidRPr="00697DB8" w:rsidRDefault="007718ED" w:rsidP="007718ED">
            <w:pPr>
              <w:pStyle w:val="xmsolistparagraph"/>
              <w:rPr>
                <w:rFonts w:asciiTheme="majorHAnsi" w:hAnsiTheme="majorHAnsi" w:cstheme="majorHAnsi"/>
                <w:bCs/>
                <w:color w:val="0000FF" w:themeColor="hyperlink"/>
                <w:u w:val="single"/>
              </w:rPr>
            </w:pPr>
            <w:hyperlink r:id="rId18" w:history="1">
              <w:r w:rsidRPr="00697DB8">
                <w:rPr>
                  <w:rStyle w:val="Hyperlink"/>
                  <w:rFonts w:asciiTheme="majorHAnsi" w:hAnsiTheme="majorHAnsi" w:cstheme="majorHAnsi"/>
                  <w:bCs/>
                </w:rPr>
                <w:t>itsmarcelle@gmail.com</w:t>
              </w:r>
            </w:hyperlink>
            <w:r w:rsidR="004C2B04" w:rsidRPr="00697DB8">
              <w:rPr>
                <w:rFonts w:asciiTheme="majorHAnsi" w:hAnsiTheme="majorHAnsi" w:cstheme="majorHAnsi"/>
                <w:bCs/>
              </w:rPr>
              <w:t xml:space="preserve"> </w:t>
            </w:r>
          </w:p>
        </w:tc>
        <w:tc>
          <w:tcPr>
            <w:tcW w:w="2160" w:type="dxa"/>
            <w:shd w:val="clear" w:color="auto" w:fill="auto"/>
          </w:tcPr>
          <w:p w14:paraId="59CFCCE2"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636" w:type="dxa"/>
          </w:tcPr>
          <w:p w14:paraId="13F3E241" w14:textId="77777777" w:rsidR="004C2B04" w:rsidRPr="00697DB8" w:rsidRDefault="004C2B04" w:rsidP="007718ED">
            <w:pPr>
              <w:rPr>
                <w:rFonts w:asciiTheme="majorHAnsi" w:hAnsiTheme="majorHAnsi" w:cstheme="majorHAnsi"/>
              </w:rPr>
            </w:pPr>
            <w:r w:rsidRPr="00697DB8">
              <w:rPr>
                <w:rFonts w:asciiTheme="majorHAnsi" w:hAnsiTheme="majorHAnsi" w:cstheme="majorHAnsi"/>
              </w:rPr>
              <w:t>Unaware of any measures to date</w:t>
            </w:r>
          </w:p>
        </w:tc>
      </w:tr>
      <w:tr w:rsidR="0012624D" w:rsidRPr="00697DB8" w14:paraId="557A8830" w14:textId="77777777" w:rsidTr="0012624D">
        <w:tc>
          <w:tcPr>
            <w:tcW w:w="1975" w:type="dxa"/>
          </w:tcPr>
          <w:p w14:paraId="46503B64" w14:textId="77777777" w:rsidR="007718ED" w:rsidRPr="00697DB8" w:rsidRDefault="007718ED" w:rsidP="007718ED">
            <w:pPr>
              <w:rPr>
                <w:rFonts w:asciiTheme="majorHAnsi" w:hAnsiTheme="majorHAnsi" w:cstheme="majorHAnsi"/>
              </w:rPr>
            </w:pPr>
            <w:proofErr w:type="spellStart"/>
            <w:r w:rsidRPr="00697DB8">
              <w:rPr>
                <w:rFonts w:asciiTheme="majorHAnsi" w:hAnsiTheme="majorHAnsi" w:cstheme="majorHAnsi"/>
              </w:rPr>
              <w:t>Korrin</w:t>
            </w:r>
            <w:proofErr w:type="spellEnd"/>
            <w:r w:rsidRPr="00697DB8">
              <w:rPr>
                <w:rFonts w:asciiTheme="majorHAnsi" w:hAnsiTheme="majorHAnsi" w:cstheme="majorHAnsi"/>
              </w:rPr>
              <w:t xml:space="preserve"> Lightbourne</w:t>
            </w:r>
          </w:p>
          <w:p w14:paraId="0F035714"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Bermuda Business Development Agency</w:t>
            </w:r>
          </w:p>
          <w:p w14:paraId="2455A299" w14:textId="6F487680" w:rsidR="0012624D" w:rsidRPr="00697DB8" w:rsidRDefault="007718ED" w:rsidP="00FE58A5">
            <w:pPr>
              <w:rPr>
                <w:rFonts w:asciiTheme="majorHAnsi" w:hAnsiTheme="majorHAnsi" w:cstheme="majorHAnsi"/>
              </w:rPr>
            </w:pPr>
            <w:hyperlink r:id="rId19" w:history="1">
              <w:r w:rsidRPr="00697DB8">
                <w:rPr>
                  <w:rStyle w:val="Hyperlink"/>
                  <w:rFonts w:asciiTheme="majorHAnsi" w:hAnsiTheme="majorHAnsi" w:cstheme="majorHAnsi"/>
                </w:rPr>
                <w:t>korrin@bda.bm</w:t>
              </w:r>
            </w:hyperlink>
          </w:p>
        </w:tc>
        <w:tc>
          <w:tcPr>
            <w:tcW w:w="2160" w:type="dxa"/>
          </w:tcPr>
          <w:p w14:paraId="025009F0" w14:textId="77777777" w:rsidR="0012624D" w:rsidRPr="00697DB8" w:rsidRDefault="0012624D" w:rsidP="00FE58A5">
            <w:pPr>
              <w:rPr>
                <w:rFonts w:asciiTheme="majorHAnsi" w:hAnsiTheme="majorHAnsi" w:cstheme="majorHAnsi"/>
              </w:rPr>
            </w:pPr>
            <w:r w:rsidRPr="00697DB8">
              <w:rPr>
                <w:rFonts w:asciiTheme="majorHAnsi" w:hAnsiTheme="majorHAnsi" w:cstheme="majorHAnsi"/>
              </w:rPr>
              <w:t>13 May 2020</w:t>
            </w:r>
          </w:p>
        </w:tc>
        <w:tc>
          <w:tcPr>
            <w:tcW w:w="5636" w:type="dxa"/>
          </w:tcPr>
          <w:p w14:paraId="5399FC8D" w14:textId="77777777" w:rsidR="0012624D" w:rsidRPr="00697DB8" w:rsidRDefault="0012624D" w:rsidP="00FE58A5">
            <w:pPr>
              <w:spacing w:line="276" w:lineRule="auto"/>
              <w:jc w:val="both"/>
              <w:rPr>
                <w:rFonts w:asciiTheme="majorHAnsi" w:hAnsiTheme="majorHAnsi" w:cstheme="majorHAnsi"/>
                <w:color w:val="000000"/>
              </w:rPr>
            </w:pPr>
            <w:r w:rsidRPr="00697DB8">
              <w:rPr>
                <w:rFonts w:asciiTheme="majorHAnsi" w:hAnsiTheme="majorHAnsi" w:cstheme="majorHAnsi"/>
                <w:color w:val="000000"/>
              </w:rPr>
              <w:t>There's an emotional wellbeing hotline available - employee assistance programme is also offering virtual counselling sessions.</w:t>
            </w:r>
          </w:p>
        </w:tc>
      </w:tr>
    </w:tbl>
    <w:p w14:paraId="2016E337" w14:textId="77777777" w:rsidR="00CD20E8" w:rsidRPr="00697DB8" w:rsidRDefault="00CD20E8" w:rsidP="00CD20E8">
      <w:pPr>
        <w:rPr>
          <w:rFonts w:asciiTheme="majorHAnsi" w:hAnsiTheme="majorHAnsi" w:cstheme="majorHAnsi"/>
          <w:sz w:val="22"/>
          <w:szCs w:val="22"/>
        </w:rPr>
      </w:pPr>
    </w:p>
    <w:p w14:paraId="29177E0A" w14:textId="77777777" w:rsidR="009B7224" w:rsidRPr="00697DB8" w:rsidRDefault="009B7224" w:rsidP="00CD20E8">
      <w:pPr>
        <w:rPr>
          <w:rFonts w:asciiTheme="majorHAnsi" w:hAnsiTheme="majorHAnsi" w:cstheme="majorHAnsi"/>
          <w:sz w:val="22"/>
          <w:szCs w:val="22"/>
        </w:rPr>
      </w:pPr>
    </w:p>
    <w:p w14:paraId="054AFCEF" w14:textId="77777777"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 xml:space="preserve">If you consider it appropriate, feel free to share any data about people who have </w:t>
      </w:r>
      <w:proofErr w:type="spellStart"/>
      <w:r w:rsidRPr="00697DB8">
        <w:rPr>
          <w:rFonts w:asciiTheme="majorHAnsi" w:hAnsiTheme="majorHAnsi" w:cstheme="majorHAnsi"/>
          <w:sz w:val="22"/>
        </w:rPr>
        <w:t>Covid</w:t>
      </w:r>
      <w:proofErr w:type="spellEnd"/>
      <w:r w:rsidRPr="00697DB8">
        <w:rPr>
          <w:rFonts w:asciiTheme="majorHAnsi" w:hAnsiTheme="majorHAnsi" w:cstheme="majorHAnsi"/>
          <w:sz w:val="22"/>
        </w:rPr>
        <w:t xml:space="preserve"> 19 on your island and of people who, sadly, have passed away because of </w:t>
      </w:r>
      <w:proofErr w:type="spellStart"/>
      <w:r w:rsidRPr="00697DB8">
        <w:rPr>
          <w:rFonts w:asciiTheme="majorHAnsi" w:hAnsiTheme="majorHAnsi" w:cstheme="majorHAnsi"/>
          <w:sz w:val="22"/>
        </w:rPr>
        <w:t>Covid</w:t>
      </w:r>
      <w:proofErr w:type="spellEnd"/>
      <w:r w:rsidRPr="00697DB8">
        <w:rPr>
          <w:rFonts w:asciiTheme="majorHAnsi" w:hAnsiTheme="majorHAnsi" w:cstheme="majorHAnsi"/>
          <w:sz w:val="22"/>
        </w:rPr>
        <w:t xml:space="preserve"> 19.</w:t>
      </w:r>
    </w:p>
    <w:p w14:paraId="28D61240" w14:textId="77777777" w:rsidR="00CD20E8" w:rsidRPr="00697DB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7718ED" w:rsidRPr="00697DB8" w14:paraId="5B3A63DB" w14:textId="77777777" w:rsidTr="008B3F8E">
        <w:tc>
          <w:tcPr>
            <w:tcW w:w="1975" w:type="dxa"/>
          </w:tcPr>
          <w:p w14:paraId="4D89F37D" w14:textId="19E52831"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60" w:type="dxa"/>
          </w:tcPr>
          <w:p w14:paraId="404EDA60" w14:textId="4A80ADE8"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36" w:type="dxa"/>
          </w:tcPr>
          <w:p w14:paraId="2C1C7828" w14:textId="20645CFC"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4C2B04" w:rsidRPr="00697DB8" w14:paraId="4DB1C7EA" w14:textId="77777777" w:rsidTr="008B3F8E">
        <w:tc>
          <w:tcPr>
            <w:tcW w:w="1975" w:type="dxa"/>
            <w:shd w:val="clear" w:color="auto" w:fill="auto"/>
          </w:tcPr>
          <w:p w14:paraId="2FE3E853"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5D9ED6B9" w14:textId="022F531A" w:rsidR="004C2B04" w:rsidRPr="00697DB8" w:rsidRDefault="007718ED" w:rsidP="007718ED">
            <w:pPr>
              <w:pStyle w:val="xmsolistparagraph"/>
              <w:rPr>
                <w:rFonts w:asciiTheme="majorHAnsi" w:hAnsiTheme="majorHAnsi" w:cstheme="majorHAnsi"/>
                <w:bCs/>
                <w:color w:val="0000FF" w:themeColor="hyperlink"/>
                <w:u w:val="single"/>
              </w:rPr>
            </w:pPr>
            <w:hyperlink r:id="rId20" w:history="1">
              <w:r w:rsidRPr="00697DB8">
                <w:rPr>
                  <w:rStyle w:val="Hyperlink"/>
                  <w:rFonts w:asciiTheme="majorHAnsi" w:hAnsiTheme="majorHAnsi" w:cstheme="majorHAnsi"/>
                  <w:bCs/>
                </w:rPr>
                <w:t>itsmarcelle@gmail.com</w:t>
              </w:r>
            </w:hyperlink>
          </w:p>
        </w:tc>
        <w:tc>
          <w:tcPr>
            <w:tcW w:w="2160" w:type="dxa"/>
            <w:shd w:val="clear" w:color="auto" w:fill="auto"/>
          </w:tcPr>
          <w:p w14:paraId="01D81B95"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636" w:type="dxa"/>
          </w:tcPr>
          <w:p w14:paraId="5AA6D7CD" w14:textId="77777777" w:rsidR="004C2B04" w:rsidRPr="00697DB8" w:rsidRDefault="004C2B04" w:rsidP="007718ED">
            <w:pPr>
              <w:rPr>
                <w:rFonts w:asciiTheme="majorHAnsi" w:hAnsiTheme="majorHAnsi" w:cstheme="majorHAnsi"/>
              </w:rPr>
            </w:pPr>
            <w:r w:rsidRPr="00697DB8">
              <w:rPr>
                <w:rFonts w:asciiTheme="majorHAnsi" w:hAnsiTheme="majorHAnsi" w:cstheme="majorHAnsi"/>
              </w:rPr>
              <w:t>As of 23 March special flights being put in place to repatriate US and Canadian citizens to their countries</w:t>
            </w:r>
          </w:p>
        </w:tc>
      </w:tr>
    </w:tbl>
    <w:p w14:paraId="384F30D4" w14:textId="77777777" w:rsidR="00CD20E8" w:rsidRPr="00697DB8" w:rsidRDefault="00CD20E8" w:rsidP="00CD20E8">
      <w:pPr>
        <w:rPr>
          <w:rFonts w:asciiTheme="majorHAnsi" w:hAnsiTheme="majorHAnsi" w:cstheme="majorHAnsi"/>
          <w:sz w:val="22"/>
          <w:szCs w:val="22"/>
        </w:rPr>
      </w:pPr>
    </w:p>
    <w:p w14:paraId="5111002B" w14:textId="77777777" w:rsidR="009B7224" w:rsidRPr="00697DB8" w:rsidRDefault="009B7224" w:rsidP="00CD20E8">
      <w:pPr>
        <w:rPr>
          <w:rFonts w:asciiTheme="majorHAnsi" w:hAnsiTheme="majorHAnsi" w:cstheme="majorHAnsi"/>
          <w:sz w:val="22"/>
          <w:szCs w:val="22"/>
        </w:rPr>
      </w:pPr>
    </w:p>
    <w:p w14:paraId="49C8CA71" w14:textId="2A214405" w:rsidR="0012624D" w:rsidRPr="00697DB8" w:rsidRDefault="0012624D"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If applicable, how are lockdown measures being relaxed?</w:t>
      </w:r>
    </w:p>
    <w:p w14:paraId="593B39B9" w14:textId="77777777" w:rsidR="007718ED" w:rsidRPr="00697DB8" w:rsidRDefault="007718ED" w:rsidP="007718ED">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736"/>
        <w:gridCol w:w="2654"/>
        <w:gridCol w:w="5268"/>
      </w:tblGrid>
      <w:tr w:rsidR="007718ED" w:rsidRPr="00697DB8" w14:paraId="11BE46A7" w14:textId="77777777" w:rsidTr="0012624D">
        <w:tc>
          <w:tcPr>
            <w:tcW w:w="1736" w:type="dxa"/>
          </w:tcPr>
          <w:p w14:paraId="67AC5B04" w14:textId="1320734C"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654" w:type="dxa"/>
          </w:tcPr>
          <w:p w14:paraId="5A2C99AB" w14:textId="4F84422B"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268" w:type="dxa"/>
          </w:tcPr>
          <w:p w14:paraId="7C102091" w14:textId="20C8E68C"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12624D" w:rsidRPr="00697DB8" w14:paraId="7079A5E1" w14:textId="77777777" w:rsidTr="0012624D">
        <w:trPr>
          <w:trHeight w:val="323"/>
        </w:trPr>
        <w:tc>
          <w:tcPr>
            <w:tcW w:w="1736" w:type="dxa"/>
          </w:tcPr>
          <w:p w14:paraId="223F7D37" w14:textId="77777777" w:rsidR="007718ED" w:rsidRPr="00697DB8" w:rsidRDefault="007718ED" w:rsidP="007718ED">
            <w:pPr>
              <w:rPr>
                <w:rFonts w:asciiTheme="majorHAnsi" w:hAnsiTheme="majorHAnsi" w:cstheme="majorHAnsi"/>
              </w:rPr>
            </w:pPr>
            <w:r w:rsidRPr="00697DB8">
              <w:rPr>
                <w:rFonts w:asciiTheme="majorHAnsi" w:hAnsiTheme="majorHAnsi" w:cstheme="majorHAnsi"/>
              </w:rPr>
              <w:t>John Jones</w:t>
            </w:r>
          </w:p>
          <w:p w14:paraId="4407B5E7" w14:textId="18989304" w:rsidR="0012624D" w:rsidRPr="00697DB8" w:rsidRDefault="007718ED" w:rsidP="00FE58A5">
            <w:pPr>
              <w:rPr>
                <w:rFonts w:asciiTheme="majorHAnsi" w:hAnsiTheme="majorHAnsi" w:cstheme="majorHAnsi"/>
                <w:color w:val="000000"/>
              </w:rPr>
            </w:pPr>
            <w:hyperlink r:id="rId21" w:history="1">
              <w:r w:rsidRPr="00697DB8">
                <w:rPr>
                  <w:rStyle w:val="Hyperlink"/>
                  <w:rFonts w:asciiTheme="majorHAnsi" w:hAnsiTheme="majorHAnsi" w:cstheme="majorHAnsi"/>
                </w:rPr>
                <w:t>the1johnjones@gmail.com</w:t>
              </w:r>
            </w:hyperlink>
          </w:p>
        </w:tc>
        <w:tc>
          <w:tcPr>
            <w:tcW w:w="2654" w:type="dxa"/>
          </w:tcPr>
          <w:p w14:paraId="42D99F67" w14:textId="77777777" w:rsidR="0012624D" w:rsidRPr="00697DB8" w:rsidRDefault="0012624D" w:rsidP="00FE58A5">
            <w:pPr>
              <w:rPr>
                <w:rFonts w:asciiTheme="majorHAnsi" w:hAnsiTheme="majorHAnsi" w:cstheme="majorHAnsi"/>
              </w:rPr>
            </w:pPr>
            <w:r w:rsidRPr="00697DB8">
              <w:rPr>
                <w:rFonts w:asciiTheme="majorHAnsi" w:hAnsiTheme="majorHAnsi" w:cstheme="majorHAnsi"/>
                <w:color w:val="000000"/>
              </w:rPr>
              <w:t>13 May 2020</w:t>
            </w:r>
          </w:p>
        </w:tc>
        <w:tc>
          <w:tcPr>
            <w:tcW w:w="5268" w:type="dxa"/>
          </w:tcPr>
          <w:p w14:paraId="31C51314" w14:textId="77777777" w:rsidR="0012624D" w:rsidRPr="00697DB8" w:rsidRDefault="0012624D" w:rsidP="00FE58A5">
            <w:pPr>
              <w:spacing w:line="276" w:lineRule="auto"/>
              <w:rPr>
                <w:rFonts w:asciiTheme="majorHAnsi" w:hAnsiTheme="majorHAnsi" w:cstheme="majorHAnsi"/>
                <w:color w:val="000000"/>
              </w:rPr>
            </w:pPr>
            <w:r w:rsidRPr="00697DB8">
              <w:rPr>
                <w:rFonts w:asciiTheme="majorHAnsi" w:hAnsiTheme="majorHAnsi" w:cstheme="majorHAnsi"/>
                <w:color w:val="000000"/>
              </w:rPr>
              <w:t xml:space="preserve">As of May 4 or so, some shops allowed to restart sales but with delivery or curb side </w:t>
            </w:r>
            <w:proofErr w:type="spellStart"/>
            <w:r w:rsidRPr="00697DB8">
              <w:rPr>
                <w:rFonts w:asciiTheme="majorHAnsi" w:hAnsiTheme="majorHAnsi" w:cstheme="majorHAnsi"/>
                <w:color w:val="000000"/>
              </w:rPr>
              <w:t>pick up</w:t>
            </w:r>
            <w:proofErr w:type="spellEnd"/>
            <w:r w:rsidRPr="00697DB8">
              <w:rPr>
                <w:rFonts w:asciiTheme="majorHAnsi" w:hAnsiTheme="majorHAnsi" w:cstheme="majorHAnsi"/>
                <w:color w:val="000000"/>
              </w:rPr>
              <w:t xml:space="preserve"> only allowed.  Restaurants allowed to restart takeout service.</w:t>
            </w:r>
          </w:p>
        </w:tc>
      </w:tr>
    </w:tbl>
    <w:p w14:paraId="42F076B7" w14:textId="77777777" w:rsidR="0012624D" w:rsidRPr="00697DB8" w:rsidRDefault="0012624D" w:rsidP="0012624D">
      <w:pPr>
        <w:ind w:left="360"/>
        <w:rPr>
          <w:rFonts w:asciiTheme="majorHAnsi" w:hAnsiTheme="majorHAnsi" w:cstheme="majorHAnsi"/>
          <w:sz w:val="22"/>
          <w:szCs w:val="22"/>
        </w:rPr>
      </w:pPr>
    </w:p>
    <w:p w14:paraId="14405295" w14:textId="7E02BAE4" w:rsidR="00CD20E8" w:rsidRPr="00697DB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97DB8">
        <w:rPr>
          <w:rFonts w:asciiTheme="majorHAnsi" w:hAnsiTheme="majorHAnsi" w:cstheme="majorHAnsi"/>
          <w:sz w:val="22"/>
        </w:rPr>
        <w:t>Is there anything else you want to share?</w:t>
      </w:r>
    </w:p>
    <w:p w14:paraId="02ACD342" w14:textId="77777777" w:rsidR="00CD20E8" w:rsidRPr="00697DB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7718ED" w:rsidRPr="00697DB8" w14:paraId="0ADC91E1" w14:textId="77777777" w:rsidTr="00E325EE">
        <w:tc>
          <w:tcPr>
            <w:tcW w:w="1975" w:type="dxa"/>
          </w:tcPr>
          <w:p w14:paraId="69F6A82B" w14:textId="6E6E7DE5" w:rsidR="007718ED" w:rsidRPr="00697DB8" w:rsidRDefault="007718ED" w:rsidP="007718ED">
            <w:pPr>
              <w:rPr>
                <w:rFonts w:asciiTheme="majorHAnsi" w:hAnsiTheme="majorHAnsi" w:cstheme="majorHAnsi"/>
              </w:rPr>
            </w:pPr>
            <w:r w:rsidRPr="00697DB8">
              <w:rPr>
                <w:rFonts w:asciiTheme="majorHAnsi" w:hAnsiTheme="majorHAnsi" w:cstheme="majorHAnsi"/>
              </w:rPr>
              <w:t>Respondent</w:t>
            </w:r>
          </w:p>
        </w:tc>
        <w:tc>
          <w:tcPr>
            <w:tcW w:w="2160" w:type="dxa"/>
          </w:tcPr>
          <w:p w14:paraId="369E6718" w14:textId="0A7B5087" w:rsidR="007718ED" w:rsidRPr="00697DB8" w:rsidRDefault="007718ED" w:rsidP="007718ED">
            <w:pPr>
              <w:rPr>
                <w:rFonts w:asciiTheme="majorHAnsi" w:hAnsiTheme="majorHAnsi" w:cstheme="majorHAnsi"/>
              </w:rPr>
            </w:pPr>
            <w:r w:rsidRPr="00697DB8">
              <w:rPr>
                <w:rFonts w:asciiTheme="majorHAnsi" w:hAnsiTheme="majorHAnsi" w:cstheme="majorHAnsi"/>
              </w:rPr>
              <w:t xml:space="preserve">Date </w:t>
            </w:r>
          </w:p>
        </w:tc>
        <w:tc>
          <w:tcPr>
            <w:tcW w:w="5636" w:type="dxa"/>
          </w:tcPr>
          <w:p w14:paraId="75E5C5A7" w14:textId="5174C1A6" w:rsidR="007718ED" w:rsidRPr="00697DB8" w:rsidRDefault="007718ED" w:rsidP="007718ED">
            <w:pPr>
              <w:rPr>
                <w:rFonts w:asciiTheme="majorHAnsi" w:hAnsiTheme="majorHAnsi" w:cstheme="majorHAnsi"/>
              </w:rPr>
            </w:pPr>
            <w:r w:rsidRPr="00697DB8">
              <w:rPr>
                <w:rFonts w:asciiTheme="majorHAnsi" w:hAnsiTheme="majorHAnsi" w:cstheme="majorHAnsi"/>
              </w:rPr>
              <w:t>Response</w:t>
            </w:r>
          </w:p>
        </w:tc>
      </w:tr>
      <w:tr w:rsidR="004C2B04" w:rsidRPr="00697DB8" w14:paraId="00E17A36" w14:textId="77777777" w:rsidTr="002A61E5">
        <w:tc>
          <w:tcPr>
            <w:tcW w:w="1975" w:type="dxa"/>
            <w:shd w:val="clear" w:color="auto" w:fill="auto"/>
          </w:tcPr>
          <w:p w14:paraId="46FA1450" w14:textId="77777777" w:rsidR="007718ED" w:rsidRPr="00697DB8" w:rsidRDefault="007718ED" w:rsidP="007718ED">
            <w:pPr>
              <w:rPr>
                <w:rFonts w:asciiTheme="majorHAnsi" w:hAnsiTheme="majorHAnsi" w:cstheme="majorHAnsi"/>
                <w:bCs/>
              </w:rPr>
            </w:pPr>
            <w:r w:rsidRPr="00697DB8">
              <w:rPr>
                <w:rFonts w:asciiTheme="majorHAnsi" w:hAnsiTheme="majorHAnsi" w:cstheme="majorHAnsi"/>
                <w:bCs/>
              </w:rPr>
              <w:t>Marcelle</w:t>
            </w:r>
          </w:p>
          <w:p w14:paraId="6D8A3694" w14:textId="6B72B1F0" w:rsidR="004C2B04" w:rsidRPr="00697DB8" w:rsidRDefault="007718ED" w:rsidP="007718ED">
            <w:pPr>
              <w:pStyle w:val="xmsolistparagraph"/>
              <w:rPr>
                <w:rFonts w:asciiTheme="majorHAnsi" w:hAnsiTheme="majorHAnsi" w:cstheme="majorHAnsi"/>
                <w:bCs/>
                <w:color w:val="0000FF" w:themeColor="hyperlink"/>
                <w:u w:val="single"/>
              </w:rPr>
            </w:pPr>
            <w:hyperlink r:id="rId22" w:history="1">
              <w:r w:rsidRPr="00697DB8">
                <w:rPr>
                  <w:rStyle w:val="Hyperlink"/>
                  <w:rFonts w:asciiTheme="majorHAnsi" w:hAnsiTheme="majorHAnsi" w:cstheme="majorHAnsi"/>
                  <w:bCs/>
                </w:rPr>
                <w:t>itsmarcelle@gmail.com</w:t>
              </w:r>
            </w:hyperlink>
            <w:r w:rsidR="004C2B04" w:rsidRPr="00697DB8">
              <w:rPr>
                <w:rFonts w:asciiTheme="majorHAnsi" w:hAnsiTheme="majorHAnsi" w:cstheme="majorHAnsi"/>
                <w:bCs/>
              </w:rPr>
              <w:t xml:space="preserve"> </w:t>
            </w:r>
          </w:p>
        </w:tc>
        <w:tc>
          <w:tcPr>
            <w:tcW w:w="2160" w:type="dxa"/>
            <w:shd w:val="clear" w:color="auto" w:fill="auto"/>
          </w:tcPr>
          <w:p w14:paraId="2A5D212E" w14:textId="77777777" w:rsidR="004C2B04" w:rsidRPr="00697DB8" w:rsidRDefault="004C2B04" w:rsidP="004C2B04">
            <w:pPr>
              <w:pStyle w:val="xmsolistparagraph"/>
              <w:rPr>
                <w:rFonts w:asciiTheme="majorHAnsi" w:hAnsiTheme="majorHAnsi" w:cstheme="majorHAnsi"/>
              </w:rPr>
            </w:pPr>
            <w:r w:rsidRPr="00697DB8">
              <w:rPr>
                <w:rStyle w:val="Hyperlink"/>
                <w:rFonts w:asciiTheme="majorHAnsi" w:hAnsiTheme="majorHAnsi" w:cstheme="majorHAnsi"/>
                <w:color w:val="auto"/>
                <w:u w:val="none"/>
              </w:rPr>
              <w:t>23 March 2020</w:t>
            </w:r>
          </w:p>
        </w:tc>
        <w:tc>
          <w:tcPr>
            <w:tcW w:w="5636" w:type="dxa"/>
          </w:tcPr>
          <w:p w14:paraId="51CEAD76" w14:textId="77777777" w:rsidR="004C2B04" w:rsidRPr="00697DB8" w:rsidRDefault="004C2B04" w:rsidP="004C2B04">
            <w:pPr>
              <w:pStyle w:val="ListParagraph"/>
              <w:numPr>
                <w:ilvl w:val="0"/>
                <w:numId w:val="37"/>
              </w:numPr>
              <w:rPr>
                <w:rFonts w:asciiTheme="majorHAnsi" w:hAnsiTheme="majorHAnsi" w:cstheme="majorHAnsi"/>
                <w:sz w:val="22"/>
              </w:rPr>
            </w:pPr>
            <w:r w:rsidRPr="00697DB8">
              <w:rPr>
                <w:rFonts w:asciiTheme="majorHAnsi" w:hAnsiTheme="majorHAnsi" w:cstheme="majorHAnsi"/>
                <w:sz w:val="22"/>
              </w:rPr>
              <w:t>The Government has been very transparent regarding testing, cases, on-island testing - regular daily and sometimes twice daily updates</w:t>
            </w:r>
          </w:p>
        </w:tc>
      </w:tr>
    </w:tbl>
    <w:p w14:paraId="651A2422" w14:textId="77777777" w:rsidR="00CD20E8" w:rsidRPr="00CD20E8" w:rsidRDefault="00CD20E8" w:rsidP="00CD20E8">
      <w:pPr>
        <w:rPr>
          <w:rFonts w:ascii="Arial" w:hAnsi="Arial" w:cs="Arial"/>
        </w:rPr>
      </w:pPr>
    </w:p>
    <w:p w14:paraId="36E9273C" w14:textId="77777777" w:rsidR="009B7224" w:rsidRDefault="009B7224" w:rsidP="000E3C9C">
      <w:pPr>
        <w:pStyle w:val="Times"/>
        <w:ind w:left="0" w:firstLine="0"/>
        <w:jc w:val="both"/>
        <w:rPr>
          <w:rFonts w:ascii="Arial" w:hAnsi="Arial" w:cs="Arial"/>
          <w:i/>
        </w:rPr>
      </w:pPr>
    </w:p>
    <w:p w14:paraId="299309E8" w14:textId="77777777" w:rsidR="009B7224" w:rsidRDefault="009B7224" w:rsidP="000E3C9C">
      <w:pPr>
        <w:pStyle w:val="Times"/>
        <w:ind w:left="0" w:firstLine="0"/>
        <w:jc w:val="both"/>
        <w:rPr>
          <w:rFonts w:ascii="Arial" w:hAnsi="Arial" w:cs="Arial"/>
          <w:i/>
        </w:rPr>
      </w:pPr>
    </w:p>
    <w:p w14:paraId="08EFCC59"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64FF563E" wp14:editId="329C7506">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727F153F" w14:textId="77777777" w:rsidR="009B7224" w:rsidRDefault="009B7224" w:rsidP="000E3C9C">
      <w:pPr>
        <w:pStyle w:val="Times"/>
        <w:ind w:left="0" w:firstLine="0"/>
        <w:jc w:val="both"/>
        <w:rPr>
          <w:rFonts w:ascii="Arial" w:hAnsi="Arial" w:cs="Arial"/>
          <w:i/>
        </w:rPr>
      </w:pPr>
    </w:p>
    <w:p w14:paraId="105F0475" w14:textId="77777777" w:rsidR="009B7224" w:rsidRDefault="009B7224" w:rsidP="000E3C9C">
      <w:pPr>
        <w:pStyle w:val="Times"/>
        <w:ind w:left="0" w:firstLine="0"/>
        <w:jc w:val="both"/>
        <w:rPr>
          <w:rFonts w:ascii="Arial" w:hAnsi="Arial" w:cs="Arial"/>
          <w:i/>
        </w:rPr>
      </w:pPr>
    </w:p>
    <w:p w14:paraId="283AA5A4" w14:textId="77777777" w:rsidR="009B7224" w:rsidRDefault="009B7224" w:rsidP="000E3C9C">
      <w:pPr>
        <w:pStyle w:val="Times"/>
        <w:ind w:left="0" w:firstLine="0"/>
        <w:jc w:val="both"/>
        <w:rPr>
          <w:rFonts w:ascii="Arial" w:hAnsi="Arial" w:cs="Arial"/>
          <w:i/>
        </w:rPr>
      </w:pPr>
    </w:p>
    <w:p w14:paraId="6CF153B3" w14:textId="77777777" w:rsidR="009B7224" w:rsidRDefault="009B7224" w:rsidP="000E3C9C">
      <w:pPr>
        <w:pStyle w:val="Times"/>
        <w:ind w:left="0" w:firstLine="0"/>
        <w:jc w:val="both"/>
        <w:rPr>
          <w:rFonts w:ascii="Arial" w:hAnsi="Arial" w:cs="Arial"/>
          <w:i/>
        </w:rPr>
      </w:pPr>
    </w:p>
    <w:p w14:paraId="0124F30A" w14:textId="77777777" w:rsidR="009B7224" w:rsidRDefault="009B7224" w:rsidP="000E3C9C">
      <w:pPr>
        <w:pStyle w:val="Times"/>
        <w:ind w:left="0" w:firstLine="0"/>
        <w:jc w:val="both"/>
        <w:rPr>
          <w:rFonts w:ascii="Arial" w:hAnsi="Arial" w:cs="Arial"/>
          <w:i/>
        </w:rPr>
      </w:pPr>
    </w:p>
    <w:p w14:paraId="018C879A" w14:textId="77777777" w:rsidR="009B7224" w:rsidRDefault="009B7224" w:rsidP="000E3C9C">
      <w:pPr>
        <w:pStyle w:val="Times"/>
        <w:ind w:left="0" w:firstLine="0"/>
        <w:jc w:val="both"/>
        <w:rPr>
          <w:rFonts w:ascii="Arial" w:hAnsi="Arial" w:cs="Arial"/>
          <w:i/>
        </w:rPr>
      </w:pPr>
    </w:p>
    <w:p w14:paraId="073ABE92" w14:textId="77777777" w:rsidR="009B7224" w:rsidRDefault="009B7224" w:rsidP="000E3C9C">
      <w:pPr>
        <w:pStyle w:val="Times"/>
        <w:ind w:left="0" w:firstLine="0"/>
        <w:jc w:val="both"/>
        <w:rPr>
          <w:rFonts w:ascii="Arial" w:hAnsi="Arial" w:cs="Arial"/>
          <w:i/>
        </w:rPr>
      </w:pPr>
    </w:p>
    <w:p w14:paraId="73AD98AD" w14:textId="77777777" w:rsidR="009B7224" w:rsidRDefault="009B7224" w:rsidP="000E3C9C">
      <w:pPr>
        <w:pStyle w:val="Times"/>
        <w:ind w:left="0" w:firstLine="0"/>
        <w:jc w:val="both"/>
        <w:rPr>
          <w:rFonts w:ascii="Arial" w:hAnsi="Arial" w:cs="Arial"/>
          <w:i/>
        </w:rPr>
      </w:pPr>
    </w:p>
    <w:p w14:paraId="65C707CC" w14:textId="77777777" w:rsidR="009B7224" w:rsidRDefault="009B7224" w:rsidP="000E3C9C">
      <w:pPr>
        <w:pStyle w:val="Times"/>
        <w:ind w:left="0" w:firstLine="0"/>
        <w:jc w:val="both"/>
        <w:rPr>
          <w:rFonts w:ascii="Arial" w:hAnsi="Arial" w:cs="Arial"/>
          <w:i/>
        </w:rPr>
      </w:pPr>
    </w:p>
    <w:p w14:paraId="1F831406" w14:textId="77777777" w:rsidR="009B7224" w:rsidRDefault="009B7224" w:rsidP="000E3C9C">
      <w:pPr>
        <w:pStyle w:val="Times"/>
        <w:ind w:left="0" w:firstLine="0"/>
        <w:jc w:val="both"/>
        <w:rPr>
          <w:rFonts w:ascii="Arial" w:hAnsi="Arial" w:cs="Arial"/>
          <w:i/>
        </w:rPr>
      </w:pPr>
    </w:p>
    <w:p w14:paraId="02A3E7C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4"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5"/>
      <w:footerReference w:type="default" r:id="rId26"/>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AE3D" w14:textId="77777777" w:rsidR="00F007B2" w:rsidRDefault="00F007B2">
      <w:r>
        <w:separator/>
      </w:r>
    </w:p>
  </w:endnote>
  <w:endnote w:type="continuationSeparator" w:id="0">
    <w:p w14:paraId="59D1F3EB" w14:textId="77777777" w:rsidR="00F007B2" w:rsidRDefault="00F0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F19F" w14:textId="77777777" w:rsidR="00672130" w:rsidRDefault="00672130" w:rsidP="00672130">
    <w:pPr>
      <w:pStyle w:val="Footer"/>
      <w:ind w:left="-567"/>
    </w:pPr>
    <w:r>
      <w:rPr>
        <w:noProof/>
        <w:lang w:val="en-GB" w:eastAsia="en-GB"/>
      </w:rPr>
      <w:drawing>
        <wp:inline distT="0" distB="0" distL="0" distR="0" wp14:anchorId="269EB925" wp14:editId="32318620">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D723" w14:textId="77777777" w:rsidR="00F007B2" w:rsidRDefault="00F007B2">
      <w:r>
        <w:separator/>
      </w:r>
    </w:p>
  </w:footnote>
  <w:footnote w:type="continuationSeparator" w:id="0">
    <w:p w14:paraId="3A4C6117" w14:textId="77777777" w:rsidR="00F007B2" w:rsidRDefault="00F0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D1CD" w14:textId="77777777" w:rsidR="00672130" w:rsidRDefault="00672130" w:rsidP="00FA096F">
    <w:pPr>
      <w:pStyle w:val="Header"/>
      <w:ind w:left="-567"/>
    </w:pPr>
    <w:r>
      <w:rPr>
        <w:noProof/>
        <w:lang w:val="en-GB" w:eastAsia="en-GB"/>
      </w:rPr>
      <w:drawing>
        <wp:inline distT="0" distB="0" distL="0" distR="0" wp14:anchorId="7696D6B9" wp14:editId="13B8764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0422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2"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4"/>
  </w:num>
  <w:num w:numId="3">
    <w:abstractNumId w:val="28"/>
  </w:num>
  <w:num w:numId="4">
    <w:abstractNumId w:val="5"/>
  </w:num>
  <w:num w:numId="5">
    <w:abstractNumId w:val="1"/>
  </w:num>
  <w:num w:numId="6">
    <w:abstractNumId w:val="30"/>
  </w:num>
  <w:num w:numId="7">
    <w:abstractNumId w:val="15"/>
  </w:num>
  <w:num w:numId="8">
    <w:abstractNumId w:val="21"/>
  </w:num>
  <w:num w:numId="9">
    <w:abstractNumId w:val="32"/>
  </w:num>
  <w:num w:numId="10">
    <w:abstractNumId w:val="3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6"/>
  </w:num>
  <w:num w:numId="14">
    <w:abstractNumId w:val="6"/>
  </w:num>
  <w:num w:numId="15">
    <w:abstractNumId w:val="34"/>
  </w:num>
  <w:num w:numId="16">
    <w:abstractNumId w:val="16"/>
  </w:num>
  <w:num w:numId="17">
    <w:abstractNumId w:val="22"/>
  </w:num>
  <w:num w:numId="18">
    <w:abstractNumId w:val="37"/>
  </w:num>
  <w:num w:numId="19">
    <w:abstractNumId w:val="9"/>
  </w:num>
  <w:num w:numId="20">
    <w:abstractNumId w:val="33"/>
  </w:num>
  <w:num w:numId="21">
    <w:abstractNumId w:val="17"/>
  </w:num>
  <w:num w:numId="22">
    <w:abstractNumId w:val="3"/>
  </w:num>
  <w:num w:numId="23">
    <w:abstractNumId w:val="19"/>
  </w:num>
  <w:num w:numId="24">
    <w:abstractNumId w:val="20"/>
  </w:num>
  <w:num w:numId="25">
    <w:abstractNumId w:val="23"/>
  </w:num>
  <w:num w:numId="26">
    <w:abstractNumId w:val="26"/>
  </w:num>
  <w:num w:numId="27">
    <w:abstractNumId w:val="35"/>
  </w:num>
  <w:num w:numId="28">
    <w:abstractNumId w:val="14"/>
  </w:num>
  <w:num w:numId="29">
    <w:abstractNumId w:val="10"/>
  </w:num>
  <w:num w:numId="30">
    <w:abstractNumId w:val="0"/>
  </w:num>
  <w:num w:numId="31">
    <w:abstractNumId w:val="2"/>
  </w:num>
  <w:num w:numId="32">
    <w:abstractNumId w:val="18"/>
  </w:num>
  <w:num w:numId="33">
    <w:abstractNumId w:val="25"/>
  </w:num>
  <w:num w:numId="34">
    <w:abstractNumId w:val="29"/>
  </w:num>
  <w:num w:numId="35">
    <w:abstractNumId w:val="11"/>
  </w:num>
  <w:num w:numId="36">
    <w:abstractNumId w:val="8"/>
  </w:num>
  <w:num w:numId="37">
    <w:abstractNumId w:val="7"/>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92912"/>
    <w:rsid w:val="000D453E"/>
    <w:rsid w:val="000E3C9C"/>
    <w:rsid w:val="00122C94"/>
    <w:rsid w:val="0012624D"/>
    <w:rsid w:val="00141AEF"/>
    <w:rsid w:val="00166F1B"/>
    <w:rsid w:val="001C30CF"/>
    <w:rsid w:val="001C4BB2"/>
    <w:rsid w:val="001C7F96"/>
    <w:rsid w:val="001E6369"/>
    <w:rsid w:val="00220FA1"/>
    <w:rsid w:val="002320C3"/>
    <w:rsid w:val="00247778"/>
    <w:rsid w:val="002566F7"/>
    <w:rsid w:val="00262801"/>
    <w:rsid w:val="002F7BEB"/>
    <w:rsid w:val="00303293"/>
    <w:rsid w:val="00332472"/>
    <w:rsid w:val="00333BDA"/>
    <w:rsid w:val="0034585C"/>
    <w:rsid w:val="0043296C"/>
    <w:rsid w:val="004805B0"/>
    <w:rsid w:val="004836CA"/>
    <w:rsid w:val="00491545"/>
    <w:rsid w:val="004B5947"/>
    <w:rsid w:val="004C2B04"/>
    <w:rsid w:val="004C3AFB"/>
    <w:rsid w:val="004F0FD5"/>
    <w:rsid w:val="0050085E"/>
    <w:rsid w:val="005424EA"/>
    <w:rsid w:val="00545B23"/>
    <w:rsid w:val="00572536"/>
    <w:rsid w:val="005C0276"/>
    <w:rsid w:val="005D184F"/>
    <w:rsid w:val="005F4A99"/>
    <w:rsid w:val="00652F8C"/>
    <w:rsid w:val="00672130"/>
    <w:rsid w:val="00697DB8"/>
    <w:rsid w:val="006B7F92"/>
    <w:rsid w:val="00704D6D"/>
    <w:rsid w:val="007718ED"/>
    <w:rsid w:val="007B0EB6"/>
    <w:rsid w:val="00865453"/>
    <w:rsid w:val="00886F76"/>
    <w:rsid w:val="00896290"/>
    <w:rsid w:val="008A6D48"/>
    <w:rsid w:val="00933229"/>
    <w:rsid w:val="00947435"/>
    <w:rsid w:val="009508A1"/>
    <w:rsid w:val="009B7224"/>
    <w:rsid w:val="009C0500"/>
    <w:rsid w:val="009C1559"/>
    <w:rsid w:val="009E1552"/>
    <w:rsid w:val="009E7B63"/>
    <w:rsid w:val="00A23F3E"/>
    <w:rsid w:val="00A643EF"/>
    <w:rsid w:val="00A7210C"/>
    <w:rsid w:val="00AA0FFD"/>
    <w:rsid w:val="00B30D89"/>
    <w:rsid w:val="00B954DA"/>
    <w:rsid w:val="00BC7D02"/>
    <w:rsid w:val="00C36808"/>
    <w:rsid w:val="00C97437"/>
    <w:rsid w:val="00CD20E8"/>
    <w:rsid w:val="00CE735C"/>
    <w:rsid w:val="00DE1951"/>
    <w:rsid w:val="00E142CC"/>
    <w:rsid w:val="00E325EE"/>
    <w:rsid w:val="00E421A4"/>
    <w:rsid w:val="00E46BC8"/>
    <w:rsid w:val="00E80687"/>
    <w:rsid w:val="00EB2CF9"/>
    <w:rsid w:val="00EE26E4"/>
    <w:rsid w:val="00F007B2"/>
    <w:rsid w:val="00F11864"/>
    <w:rsid w:val="00F20F1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92D2"/>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marcelle@gmail.com" TargetMode="External"/><Relationship Id="rId13" Type="http://schemas.openxmlformats.org/officeDocument/2006/relationships/hyperlink" Target="mailto:the1johnjones@gmail.com" TargetMode="External"/><Relationship Id="rId18" Type="http://schemas.openxmlformats.org/officeDocument/2006/relationships/hyperlink" Target="mailto:itsmarcelle@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he1johnjones@gmail.com" TargetMode="External"/><Relationship Id="rId7" Type="http://schemas.openxmlformats.org/officeDocument/2006/relationships/endnotes" Target="endnotes.xml"/><Relationship Id="rId12" Type="http://schemas.openxmlformats.org/officeDocument/2006/relationships/hyperlink" Target="mailto:the1johnjones@gmail.com" TargetMode="External"/><Relationship Id="rId17" Type="http://schemas.openxmlformats.org/officeDocument/2006/relationships/hyperlink" Target="mailto:korrin@bda.b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he1johnjones@gmail.com" TargetMode="External"/><Relationship Id="rId20" Type="http://schemas.openxmlformats.org/officeDocument/2006/relationships/hyperlink" Target="mailto:itsmarcel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smarcelle@gmail.com" TargetMode="External"/><Relationship Id="rId24" Type="http://schemas.openxmlformats.org/officeDocument/2006/relationships/hyperlink" Target="https://www.strath.ac.uk/research/strathclydecentreenvironmentallawgovernance/ourwork/research/labsincubators/eilean/islandsandcovid-19/" TargetMode="External"/><Relationship Id="rId5" Type="http://schemas.openxmlformats.org/officeDocument/2006/relationships/webSettings" Target="webSettings.xml"/><Relationship Id="rId15" Type="http://schemas.openxmlformats.org/officeDocument/2006/relationships/hyperlink" Target="mailto:itsmarcelle@gmail.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the1johnjones@gmail.com" TargetMode="External"/><Relationship Id="rId19" Type="http://schemas.openxmlformats.org/officeDocument/2006/relationships/hyperlink" Target="mailto:korrin@bda.bm" TargetMode="External"/><Relationship Id="rId4" Type="http://schemas.openxmlformats.org/officeDocument/2006/relationships/settings" Target="settings.xml"/><Relationship Id="rId9" Type="http://schemas.openxmlformats.org/officeDocument/2006/relationships/hyperlink" Target="mailto:korrin@bda.bm" TargetMode="External"/><Relationship Id="rId14" Type="http://schemas.openxmlformats.org/officeDocument/2006/relationships/hyperlink" Target="mailto:korrin@bda.bm" TargetMode="External"/><Relationship Id="rId22" Type="http://schemas.openxmlformats.org/officeDocument/2006/relationships/hyperlink" Target="mailto:itsmarcelle@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81D8-8C1F-4D59-83AC-95969D05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2020-06-23T10:54:00Z</dcterms:created>
  <dcterms:modified xsi:type="dcterms:W3CDTF">2020-06-23T11:01:00Z</dcterms:modified>
</cp:coreProperties>
</file>